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FBDF6A" w14:textId="0FB38119" w:rsidR="0093208E" w:rsidRDefault="009E26DC" w:rsidP="0093208E">
      <w:pPr>
        <w:jc w:val="center"/>
      </w:pPr>
      <w:r w:rsidRPr="009E26DC">
        <w:rPr>
          <w:noProof/>
          <w:lang w:eastAsia="en-GB"/>
        </w:rPr>
        <w:drawing>
          <wp:inline distT="0" distB="0" distL="0" distR="0" wp14:anchorId="746C4FDB" wp14:editId="027979AA">
            <wp:extent cx="4419600" cy="28819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13056"/>
                    <a:stretch/>
                  </pic:blipFill>
                  <pic:spPr bwMode="auto">
                    <a:xfrm>
                      <a:off x="0" y="0"/>
                      <a:ext cx="4427166" cy="2886882"/>
                    </a:xfrm>
                    <a:prstGeom prst="rect">
                      <a:avLst/>
                    </a:prstGeom>
                    <a:ln>
                      <a:noFill/>
                    </a:ln>
                    <a:extLst>
                      <a:ext uri="{53640926-AAD7-44D8-BBD7-CCE9431645EC}">
                        <a14:shadowObscured xmlns:a14="http://schemas.microsoft.com/office/drawing/2010/main"/>
                      </a:ext>
                    </a:extLst>
                  </pic:spPr>
                </pic:pic>
              </a:graphicData>
            </a:graphic>
          </wp:inline>
        </w:drawing>
      </w:r>
    </w:p>
    <w:p w14:paraId="0529877A" w14:textId="2AB0D613" w:rsidR="0093208E" w:rsidRDefault="0093208E" w:rsidP="0093208E">
      <w:pPr>
        <w:jc w:val="center"/>
      </w:pPr>
    </w:p>
    <w:p w14:paraId="5D11620E" w14:textId="5648E1C2" w:rsidR="00C850E8" w:rsidRPr="00C850E8" w:rsidRDefault="00C850E8" w:rsidP="00C850E8">
      <w:pPr>
        <w:rPr>
          <w:b/>
          <w:sz w:val="26"/>
          <w:szCs w:val="26"/>
        </w:rPr>
      </w:pPr>
      <w:r w:rsidRPr="00C850E8">
        <w:rPr>
          <w:b/>
          <w:sz w:val="26"/>
          <w:szCs w:val="26"/>
        </w:rPr>
        <w:t>Why should people manage the coastline?</w:t>
      </w:r>
    </w:p>
    <w:p w14:paraId="4509C231" w14:textId="77777777" w:rsidR="00C850E8" w:rsidRDefault="00C850E8" w:rsidP="00C850E8"/>
    <w:p w14:paraId="6D6EF3C9" w14:textId="161A89AD" w:rsidR="0093208E" w:rsidRPr="00C850E8" w:rsidRDefault="0093208E" w:rsidP="0093208E">
      <w:pPr>
        <w:rPr>
          <w:sz w:val="26"/>
          <w:szCs w:val="26"/>
        </w:rPr>
      </w:pPr>
      <w:r w:rsidRPr="00C850E8">
        <w:rPr>
          <w:sz w:val="26"/>
          <w:szCs w:val="26"/>
        </w:rPr>
        <w:t>The two main aims of coastal management:</w:t>
      </w:r>
    </w:p>
    <w:p w14:paraId="713AAA8B" w14:textId="671C5472" w:rsidR="0093208E" w:rsidRPr="00C850E8" w:rsidRDefault="0093208E" w:rsidP="0093208E">
      <w:pPr>
        <w:rPr>
          <w:sz w:val="26"/>
          <w:szCs w:val="26"/>
        </w:rPr>
      </w:pPr>
      <w:r w:rsidRPr="00C850E8">
        <w:rPr>
          <w:sz w:val="26"/>
          <w:szCs w:val="26"/>
        </w:rPr>
        <w:t>1)</w:t>
      </w:r>
    </w:p>
    <w:p w14:paraId="44E07C78" w14:textId="28D7CCD0" w:rsidR="0093208E" w:rsidRPr="00C850E8" w:rsidRDefault="0093208E" w:rsidP="0093208E">
      <w:pPr>
        <w:rPr>
          <w:sz w:val="26"/>
          <w:szCs w:val="26"/>
        </w:rPr>
      </w:pPr>
      <w:r w:rsidRPr="00C850E8">
        <w:rPr>
          <w:sz w:val="26"/>
          <w:szCs w:val="26"/>
        </w:rPr>
        <w:t>2)</w:t>
      </w:r>
    </w:p>
    <w:p w14:paraId="5DF5A626" w14:textId="2058E351" w:rsidR="0093208E" w:rsidRPr="00C850E8" w:rsidRDefault="0093208E" w:rsidP="0093208E">
      <w:pPr>
        <w:rPr>
          <w:sz w:val="26"/>
          <w:szCs w:val="26"/>
        </w:rPr>
      </w:pPr>
    </w:p>
    <w:p w14:paraId="523F85F9" w14:textId="77777777" w:rsidR="0093208E" w:rsidRPr="00C850E8" w:rsidRDefault="0093208E" w:rsidP="0093208E">
      <w:pPr>
        <w:rPr>
          <w:sz w:val="26"/>
          <w:szCs w:val="26"/>
        </w:rPr>
      </w:pPr>
      <w:r w:rsidRPr="00C850E8">
        <w:rPr>
          <w:sz w:val="26"/>
          <w:szCs w:val="26"/>
        </w:rPr>
        <w:t>There are 2 approaches that can be used:-</w:t>
      </w:r>
    </w:p>
    <w:p w14:paraId="6A03899B" w14:textId="77777777" w:rsidR="0093208E" w:rsidRPr="00C850E8" w:rsidRDefault="0093208E" w:rsidP="0093208E">
      <w:pPr>
        <w:numPr>
          <w:ilvl w:val="0"/>
          <w:numId w:val="1"/>
        </w:numPr>
        <w:rPr>
          <w:sz w:val="26"/>
          <w:szCs w:val="26"/>
        </w:rPr>
      </w:pPr>
      <w:r w:rsidRPr="00C850E8">
        <w:rPr>
          <w:sz w:val="26"/>
          <w:szCs w:val="26"/>
        </w:rPr>
        <w:t>Those that work against nature</w:t>
      </w:r>
    </w:p>
    <w:p w14:paraId="24C2EB95" w14:textId="77777777" w:rsidR="0093208E" w:rsidRPr="00C850E8" w:rsidRDefault="0093208E" w:rsidP="0093208E">
      <w:pPr>
        <w:numPr>
          <w:ilvl w:val="0"/>
          <w:numId w:val="1"/>
        </w:numPr>
        <w:rPr>
          <w:sz w:val="26"/>
          <w:szCs w:val="26"/>
        </w:rPr>
      </w:pPr>
      <w:r w:rsidRPr="00C850E8">
        <w:rPr>
          <w:sz w:val="26"/>
          <w:szCs w:val="26"/>
        </w:rPr>
        <w:t>Those that work with nature</w:t>
      </w:r>
    </w:p>
    <w:p w14:paraId="73634344" w14:textId="0BE08665" w:rsidR="00BB6E14" w:rsidRDefault="0093208E" w:rsidP="0093208E">
      <w:pPr>
        <w:rPr>
          <w:sz w:val="26"/>
          <w:szCs w:val="26"/>
        </w:rPr>
      </w:pPr>
      <w:r w:rsidRPr="00C850E8">
        <w:rPr>
          <w:sz w:val="26"/>
          <w:szCs w:val="26"/>
        </w:rPr>
        <w:t>Which do you think are hard engineering approaches and which do you think a</w:t>
      </w:r>
      <w:r w:rsidR="00BB6E14">
        <w:rPr>
          <w:sz w:val="26"/>
          <w:szCs w:val="26"/>
        </w:rPr>
        <w:t>re soft engineering approaches?</w:t>
      </w:r>
    </w:p>
    <w:p w14:paraId="587A91A4" w14:textId="77777777" w:rsidR="00BB6E14" w:rsidRDefault="00BB6E14" w:rsidP="0093208E">
      <w:pPr>
        <w:rPr>
          <w:b/>
          <w:sz w:val="26"/>
          <w:szCs w:val="26"/>
        </w:rPr>
      </w:pPr>
    </w:p>
    <w:p w14:paraId="2F97C218" w14:textId="2DB3741F" w:rsidR="0093208E" w:rsidRPr="00BB6E14" w:rsidRDefault="00C850E8" w:rsidP="0093208E">
      <w:pPr>
        <w:rPr>
          <w:sz w:val="26"/>
          <w:szCs w:val="26"/>
        </w:rPr>
      </w:pPr>
      <w:r w:rsidRPr="00BB6E14">
        <w:rPr>
          <w:b/>
          <w:sz w:val="26"/>
          <w:szCs w:val="26"/>
        </w:rPr>
        <w:t>Why might some stretches of coastline be managed differently?</w:t>
      </w:r>
    </w:p>
    <w:p w14:paraId="6F5524F9" w14:textId="33670C2B" w:rsidR="00BB6E14" w:rsidRDefault="00BB6E14" w:rsidP="0093208E">
      <w:pPr>
        <w:rPr>
          <w:b/>
        </w:rPr>
      </w:pPr>
    </w:p>
    <w:p w14:paraId="6AD49036" w14:textId="5740E319" w:rsidR="00C850E8" w:rsidRDefault="00BB6E14" w:rsidP="0093208E">
      <w:pPr>
        <w:rPr>
          <w:b/>
        </w:rPr>
      </w:pPr>
      <w:r w:rsidRPr="0093208E">
        <w:rPr>
          <w:noProof/>
          <w:sz w:val="28"/>
          <w:szCs w:val="28"/>
          <w:lang w:eastAsia="en-GB"/>
        </w:rPr>
        <mc:AlternateContent>
          <mc:Choice Requires="wps">
            <w:drawing>
              <wp:anchor distT="45720" distB="45720" distL="114300" distR="114300" simplePos="0" relativeHeight="251659264" behindDoc="0" locked="0" layoutInCell="1" allowOverlap="1" wp14:anchorId="5813562A" wp14:editId="74ABA3D1">
                <wp:simplePos x="0" y="0"/>
                <wp:positionH relativeFrom="margin">
                  <wp:posOffset>-635</wp:posOffset>
                </wp:positionH>
                <wp:positionV relativeFrom="paragraph">
                  <wp:posOffset>299720</wp:posOffset>
                </wp:positionV>
                <wp:extent cx="6486525" cy="11239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1123950"/>
                        </a:xfrm>
                        <a:prstGeom prst="rect">
                          <a:avLst/>
                        </a:prstGeom>
                        <a:solidFill>
                          <a:srgbClr val="FFFFFF"/>
                        </a:solidFill>
                        <a:ln w="9525">
                          <a:solidFill>
                            <a:srgbClr val="000000"/>
                          </a:solidFill>
                          <a:miter lim="800000"/>
                          <a:headEnd/>
                          <a:tailEnd/>
                        </a:ln>
                      </wps:spPr>
                      <wps:txbx>
                        <w:txbxContent>
                          <w:p w14:paraId="63DAF8F4" w14:textId="09A73D1B" w:rsidR="00614B1D" w:rsidRPr="00BB6E14" w:rsidRDefault="00614B1D" w:rsidP="0093208E">
                            <w:pPr>
                              <w:rPr>
                                <w:sz w:val="26"/>
                                <w:szCs w:val="26"/>
                              </w:rPr>
                            </w:pPr>
                            <w:r w:rsidRPr="00BB6E14">
                              <w:rPr>
                                <w:sz w:val="26"/>
                                <w:szCs w:val="26"/>
                              </w:rPr>
                              <w:t>Definition of hard engineering -</w:t>
                            </w:r>
                          </w:p>
                          <w:p w14:paraId="4F129833" w14:textId="77777777" w:rsidR="00614B1D" w:rsidRPr="00BB6E14" w:rsidRDefault="00614B1D" w:rsidP="0093208E">
                            <w:pPr>
                              <w:rPr>
                                <w:sz w:val="26"/>
                                <w:szCs w:val="26"/>
                              </w:rPr>
                            </w:pPr>
                          </w:p>
                          <w:p w14:paraId="21720A71" w14:textId="01AB60E2" w:rsidR="00614B1D" w:rsidRPr="00BB6E14" w:rsidRDefault="00614B1D">
                            <w:pPr>
                              <w:rPr>
                                <w:sz w:val="26"/>
                                <w:szCs w:val="26"/>
                              </w:rPr>
                            </w:pPr>
                            <w:r w:rsidRPr="00BB6E14">
                              <w:rPr>
                                <w:sz w:val="26"/>
                                <w:szCs w:val="26"/>
                              </w:rPr>
                              <w:t>Definition of soft engineering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13562A" id="_x0000_t202" coordsize="21600,21600" o:spt="202" path="m,l,21600r21600,l21600,xe">
                <v:stroke joinstyle="miter"/>
                <v:path gradientshapeok="t" o:connecttype="rect"/>
              </v:shapetype>
              <v:shape id="Text Box 2" o:spid="_x0000_s1026" type="#_x0000_t202" style="position:absolute;margin-left:-.05pt;margin-top:23.6pt;width:510.75pt;height:8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">
                <v:textbox>
                  <w:txbxContent>
                    <w:p w14:paraId="63DAF8F4" w14:textId="09A73D1B" w:rsidR="00614B1D" w:rsidRPr="00BB6E14" w:rsidRDefault="00614B1D" w:rsidP="0093208E">
                      <w:pPr>
                        <w:rPr>
                          <w:sz w:val="26"/>
                          <w:szCs w:val="26"/>
                        </w:rPr>
                      </w:pPr>
                      <w:r w:rsidRPr="00BB6E14">
                        <w:rPr>
                          <w:sz w:val="26"/>
                          <w:szCs w:val="26"/>
                        </w:rPr>
                        <w:t>Definition of hard engineering -</w:t>
                      </w:r>
                    </w:p>
                    <w:p w14:paraId="4F129833" w14:textId="77777777" w:rsidR="00614B1D" w:rsidRPr="00BB6E14" w:rsidRDefault="00614B1D" w:rsidP="0093208E">
                      <w:pPr>
                        <w:rPr>
                          <w:sz w:val="26"/>
                          <w:szCs w:val="26"/>
                        </w:rPr>
                      </w:pPr>
                    </w:p>
                    <w:p w14:paraId="21720A71" w14:textId="01AB60E2" w:rsidR="00614B1D" w:rsidRPr="00BB6E14" w:rsidRDefault="00614B1D">
                      <w:pPr>
                        <w:rPr>
                          <w:sz w:val="26"/>
                          <w:szCs w:val="26"/>
                        </w:rPr>
                      </w:pPr>
                      <w:r w:rsidRPr="00BB6E14">
                        <w:rPr>
                          <w:sz w:val="26"/>
                          <w:szCs w:val="26"/>
                        </w:rPr>
                        <w:t>Definition of soft engineering -</w:t>
                      </w:r>
                    </w:p>
                  </w:txbxContent>
                </v:textbox>
                <w10:wrap type="square" anchorx="margin"/>
              </v:shape>
            </w:pict>
          </mc:Fallback>
        </mc:AlternateContent>
      </w:r>
    </w:p>
    <w:p w14:paraId="085E11E1" w14:textId="22005D53" w:rsidR="00BB6E14" w:rsidRDefault="00BB6E14" w:rsidP="0093208E">
      <w:pPr>
        <w:rPr>
          <w:b/>
        </w:rPr>
      </w:pPr>
    </w:p>
    <w:p w14:paraId="625E507D" w14:textId="1A7AB513" w:rsidR="00C850E8" w:rsidRPr="00C850E8" w:rsidRDefault="00C850E8" w:rsidP="0093208E">
      <w:pPr>
        <w:rPr>
          <w:b/>
        </w:rPr>
      </w:pPr>
      <w:r>
        <w:rPr>
          <w:b/>
        </w:rPr>
        <w:t xml:space="preserve">How might some stretches of coastline be managed? </w:t>
      </w:r>
    </w:p>
    <w:p w14:paraId="707BBF69" w14:textId="4A730B14" w:rsidR="00C850E8" w:rsidRDefault="00C850E8" w:rsidP="0093208E">
      <w:pPr>
        <w:rPr>
          <w:sz w:val="28"/>
          <w:szCs w:val="28"/>
        </w:rPr>
      </w:pPr>
    </w:p>
    <w:p w14:paraId="66048F2F" w14:textId="55C20955" w:rsidR="0093208E" w:rsidRDefault="0093208E" w:rsidP="0093208E"/>
    <w:p w14:paraId="35C009AB" w14:textId="2AC596E9" w:rsidR="0093208E" w:rsidRDefault="00C850E8" w:rsidP="0093208E">
      <w:r>
        <w:rPr>
          <w:noProof/>
          <w:lang w:eastAsia="en-GB"/>
        </w:rPr>
        <mc:AlternateContent>
          <mc:Choice Requires="wps">
            <w:drawing>
              <wp:anchor distT="45720" distB="45720" distL="114300" distR="114300" simplePos="0" relativeHeight="251661312" behindDoc="0" locked="0" layoutInCell="1" allowOverlap="1" wp14:anchorId="3C75EDAA" wp14:editId="0A122DDB">
                <wp:simplePos x="0" y="0"/>
                <wp:positionH relativeFrom="margin">
                  <wp:posOffset>-38100</wp:posOffset>
                </wp:positionH>
                <wp:positionV relativeFrom="paragraph">
                  <wp:posOffset>299085</wp:posOffset>
                </wp:positionV>
                <wp:extent cx="6143625" cy="1404620"/>
                <wp:effectExtent l="0" t="0" r="28575"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404620"/>
                        </a:xfrm>
                        <a:prstGeom prst="rect">
                          <a:avLst/>
                        </a:prstGeom>
                        <a:solidFill>
                          <a:srgbClr val="FFFFFF"/>
                        </a:solidFill>
                        <a:ln w="9525">
                          <a:solidFill>
                            <a:srgbClr val="000000"/>
                          </a:solidFill>
                          <a:miter lim="800000"/>
                          <a:headEnd/>
                          <a:tailEnd/>
                        </a:ln>
                      </wps:spPr>
                      <wps:txbx>
                        <w:txbxContent>
                          <w:p w14:paraId="4574B6B9" w14:textId="480585B3" w:rsidR="00614B1D" w:rsidRDefault="00614B1D">
                            <w:r>
                              <w:t>Annotate the photo below to show the different methods of management used on this section of coast.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75EDAA" id="_x0000_s1027" type="#_x0000_t202" style="position:absolute;margin-left:-3pt;margin-top:23.55pt;width:483.7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">
                <v:textbox style="mso-fit-shape-to-text:t">
                  <w:txbxContent>
                    <w:p w14:paraId="4574B6B9" w14:textId="480585B3" w:rsidR="00614B1D" w:rsidRDefault="00614B1D">
                      <w:r>
                        <w:t>Annotate the photo below to show the different methods of management used on this section of coast.</w:t>
                      </w:r>
                    </w:p>
                  </w:txbxContent>
                </v:textbox>
                <w10:wrap type="square" anchorx="margin"/>
              </v:shape>
            </w:pict>
          </mc:Fallback>
        </mc:AlternateContent>
      </w:r>
    </w:p>
    <w:p w14:paraId="5D2690B7" w14:textId="77777777" w:rsidR="0093208E" w:rsidRDefault="0093208E" w:rsidP="0093208E"/>
    <w:p w14:paraId="7ADF066F" w14:textId="77777777" w:rsidR="00C850E8" w:rsidRDefault="00C850E8" w:rsidP="0093208E">
      <w:pPr>
        <w:rPr>
          <w:noProof/>
          <w:lang w:eastAsia="en-GB"/>
        </w:rPr>
      </w:pPr>
    </w:p>
    <w:p w14:paraId="43F93C7E" w14:textId="77777777" w:rsidR="00C850E8" w:rsidRDefault="00C850E8" w:rsidP="0093208E">
      <w:pPr>
        <w:rPr>
          <w:noProof/>
          <w:lang w:eastAsia="en-GB"/>
        </w:rPr>
      </w:pPr>
    </w:p>
    <w:p w14:paraId="740D2DDD" w14:textId="77777777" w:rsidR="00C850E8" w:rsidRDefault="00C850E8" w:rsidP="0093208E">
      <w:pPr>
        <w:rPr>
          <w:noProof/>
          <w:lang w:eastAsia="en-GB"/>
        </w:rPr>
      </w:pPr>
    </w:p>
    <w:p w14:paraId="19D0B571" w14:textId="77777777" w:rsidR="00BA374F" w:rsidRDefault="00BA374F" w:rsidP="0093208E">
      <w:pPr>
        <w:rPr>
          <w:noProof/>
          <w:lang w:eastAsia="en-GB"/>
        </w:rPr>
      </w:pPr>
    </w:p>
    <w:p w14:paraId="42AFCED2" w14:textId="77777777" w:rsidR="00BA374F" w:rsidRDefault="00BA374F" w:rsidP="0093208E">
      <w:pPr>
        <w:rPr>
          <w:noProof/>
          <w:lang w:eastAsia="en-GB"/>
        </w:rPr>
      </w:pPr>
    </w:p>
    <w:p w14:paraId="6A103796" w14:textId="77777777" w:rsidR="00BA374F" w:rsidRDefault="00BA374F" w:rsidP="0093208E">
      <w:pPr>
        <w:rPr>
          <w:noProof/>
          <w:lang w:eastAsia="en-GB"/>
        </w:rPr>
      </w:pPr>
    </w:p>
    <w:p w14:paraId="7E931B02" w14:textId="1F108211" w:rsidR="0093208E" w:rsidRDefault="00BA374F" w:rsidP="0093208E">
      <w:r>
        <w:rPr>
          <w:noProof/>
          <w:lang w:eastAsia="en-GB"/>
        </w:rPr>
        <w:t xml:space="preserve">                   </w:t>
      </w:r>
      <w:r w:rsidR="00C850E8" w:rsidRPr="0093208E">
        <w:rPr>
          <w:noProof/>
          <w:lang w:eastAsia="en-GB"/>
        </w:rPr>
        <w:drawing>
          <wp:inline distT="0" distB="0" distL="0" distR="0" wp14:anchorId="7556F6B7" wp14:editId="06CBBCA1">
            <wp:extent cx="5194856" cy="3362325"/>
            <wp:effectExtent l="0" t="0" r="6350" b="0"/>
            <wp:docPr id="9220" name="Picture 4" descr="mixed_coastal_eng">
              <a:extLst xmlns:a="http://schemas.openxmlformats.org/drawingml/2006/main">
                <a:ext uri="{FF2B5EF4-FFF2-40B4-BE49-F238E27FC236}">
                  <a16:creationId xmlns:a16="http://schemas.microsoft.com/office/drawing/2014/main" id="{6D8CEE20-A318-4656-8F40-580F78F71F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mixed_coastal_eng">
                      <a:extLst>
                        <a:ext uri="{FF2B5EF4-FFF2-40B4-BE49-F238E27FC236}">
                          <a16:creationId xmlns:a16="http://schemas.microsoft.com/office/drawing/2014/main" id="{6D8CEE20-A318-4656-8F40-580F78F71FE7}"/>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3307" cy="3367795"/>
                    </a:xfrm>
                    <a:prstGeom prst="rect">
                      <a:avLst/>
                    </a:prstGeom>
                    <a:noFill/>
                    <a:ln>
                      <a:noFill/>
                    </a:ln>
                    <a:extLst/>
                  </pic:spPr>
                </pic:pic>
              </a:graphicData>
            </a:graphic>
          </wp:inline>
        </w:drawing>
      </w:r>
    </w:p>
    <w:p w14:paraId="5D6B4160" w14:textId="2D351670" w:rsidR="0093208E" w:rsidRDefault="0093208E" w:rsidP="0093208E"/>
    <w:p w14:paraId="7A477DCD" w14:textId="5B917414" w:rsidR="0093208E" w:rsidRDefault="0093208E"/>
    <w:p w14:paraId="2468F8B0" w14:textId="77777777" w:rsidR="00BA374F" w:rsidRDefault="00BA374F"/>
    <w:p w14:paraId="22FA4D75" w14:textId="77777777" w:rsidR="00BA374F" w:rsidRDefault="00BA374F"/>
    <w:p w14:paraId="252A91B4" w14:textId="77777777" w:rsidR="00BA374F" w:rsidRDefault="00BA374F"/>
    <w:p w14:paraId="0189E23F" w14:textId="6B15F78D" w:rsidR="00BA374F" w:rsidRDefault="00BA374F">
      <w:r>
        <w:br w:type="page"/>
      </w:r>
    </w:p>
    <w:p w14:paraId="761EFB3A" w14:textId="68AEB24B" w:rsidR="00C850E8" w:rsidRPr="00BA374F" w:rsidRDefault="00BA374F">
      <w:r w:rsidRPr="00CE37F6">
        <w:rPr>
          <w:b/>
          <w:sz w:val="24"/>
          <w:szCs w:val="24"/>
          <w:u w:val="single"/>
        </w:rPr>
        <w:lastRenderedPageBreak/>
        <w:t xml:space="preserve">Hard Engineering Techniques – </w:t>
      </w:r>
      <w:r w:rsidRPr="00CE37F6">
        <w:rPr>
          <w:b/>
          <w:sz w:val="24"/>
          <w:szCs w:val="24"/>
        </w:rPr>
        <w:t xml:space="preserve">complete the table using information discussed in the powerpoint presentation and </w:t>
      </w:r>
      <w:r>
        <w:rPr>
          <w:b/>
          <w:sz w:val="24"/>
          <w:szCs w:val="24"/>
        </w:rPr>
        <w:t>from p141 in the Oxford textbook</w:t>
      </w:r>
    </w:p>
    <w:tbl>
      <w:tblPr>
        <w:tblStyle w:val="TableGrid"/>
        <w:tblW w:w="10768" w:type="dxa"/>
        <w:tblLook w:val="04A0" w:firstRow="1" w:lastRow="0" w:firstColumn="1" w:lastColumn="0" w:noHBand="0" w:noVBand="1"/>
      </w:tblPr>
      <w:tblGrid>
        <w:gridCol w:w="2408"/>
        <w:gridCol w:w="2093"/>
        <w:gridCol w:w="2365"/>
        <w:gridCol w:w="2240"/>
        <w:gridCol w:w="1662"/>
      </w:tblGrid>
      <w:tr w:rsidR="009E26DC" w14:paraId="64875A12" w14:textId="77777777" w:rsidTr="00C850E8">
        <w:tc>
          <w:tcPr>
            <w:tcW w:w="2263" w:type="dxa"/>
            <w:vAlign w:val="center"/>
          </w:tcPr>
          <w:p w14:paraId="0D6B3A75" w14:textId="77777777" w:rsidR="00BA374F" w:rsidRDefault="00BA374F" w:rsidP="00C850E8"/>
          <w:p w14:paraId="1CEA2FBB" w14:textId="70EB3A4A" w:rsidR="00BA374F" w:rsidRDefault="00BA374F" w:rsidP="00C850E8"/>
        </w:tc>
        <w:tc>
          <w:tcPr>
            <w:tcW w:w="2127" w:type="dxa"/>
            <w:vAlign w:val="center"/>
          </w:tcPr>
          <w:p w14:paraId="5F35D301" w14:textId="6EA5F62D" w:rsidR="00C850E8" w:rsidRDefault="00C850E8" w:rsidP="00C850E8">
            <w:r w:rsidRPr="00233645">
              <w:rPr>
                <w:b/>
                <w:bCs/>
              </w:rPr>
              <w:t>Description</w:t>
            </w:r>
            <w:r>
              <w:rPr>
                <w:b/>
                <w:bCs/>
              </w:rPr>
              <w:t xml:space="preserve"> (What are they and how do they work)</w:t>
            </w:r>
          </w:p>
        </w:tc>
        <w:tc>
          <w:tcPr>
            <w:tcW w:w="2409" w:type="dxa"/>
            <w:vAlign w:val="center"/>
          </w:tcPr>
          <w:p w14:paraId="2EECA9F0" w14:textId="3D914905" w:rsidR="00C850E8" w:rsidRDefault="009E26DC" w:rsidP="00C850E8">
            <w:r>
              <w:rPr>
                <w:b/>
                <w:bCs/>
              </w:rPr>
              <w:t>Advantages</w:t>
            </w:r>
          </w:p>
        </w:tc>
        <w:tc>
          <w:tcPr>
            <w:tcW w:w="2268" w:type="dxa"/>
            <w:vAlign w:val="center"/>
          </w:tcPr>
          <w:p w14:paraId="484032CE" w14:textId="32BBEE98" w:rsidR="00C850E8" w:rsidRDefault="009E26DC" w:rsidP="00C850E8">
            <w:r>
              <w:rPr>
                <w:b/>
                <w:bCs/>
              </w:rPr>
              <w:t>Disadvantages</w:t>
            </w:r>
          </w:p>
        </w:tc>
        <w:tc>
          <w:tcPr>
            <w:tcW w:w="1701" w:type="dxa"/>
          </w:tcPr>
          <w:p w14:paraId="083BB2A7" w14:textId="77777777" w:rsidR="00C850E8" w:rsidRDefault="00C850E8" w:rsidP="00C850E8"/>
          <w:p w14:paraId="36F31526" w14:textId="77777777" w:rsidR="00C850E8" w:rsidRPr="00CE37F6" w:rsidRDefault="00C850E8" w:rsidP="00C850E8">
            <w:pPr>
              <w:rPr>
                <w:b/>
              </w:rPr>
            </w:pPr>
            <w:r w:rsidRPr="00CE37F6">
              <w:rPr>
                <w:b/>
              </w:rPr>
              <w:t>Costs</w:t>
            </w:r>
          </w:p>
          <w:p w14:paraId="61E9E1C6" w14:textId="68C05E6B" w:rsidR="00C850E8" w:rsidRDefault="00C850E8" w:rsidP="00C850E8"/>
        </w:tc>
      </w:tr>
      <w:tr w:rsidR="009E26DC" w14:paraId="15D70D86" w14:textId="77777777" w:rsidTr="00C850E8">
        <w:tc>
          <w:tcPr>
            <w:tcW w:w="2263" w:type="dxa"/>
          </w:tcPr>
          <w:p w14:paraId="659C3BEF" w14:textId="77777777" w:rsidR="00C850E8" w:rsidRDefault="00C850E8" w:rsidP="00C850E8"/>
          <w:p w14:paraId="7EFF8E31" w14:textId="4A7C6351" w:rsidR="00C850E8" w:rsidRDefault="00C850E8" w:rsidP="00C850E8">
            <w:r w:rsidRPr="004C11B3">
              <w:rPr>
                <w:noProof/>
                <w:lang w:eastAsia="en-GB"/>
              </w:rPr>
              <w:drawing>
                <wp:inline distT="0" distB="0" distL="0" distR="0" wp14:anchorId="732A1525" wp14:editId="307A2CB8">
                  <wp:extent cx="1136134" cy="737870"/>
                  <wp:effectExtent l="0" t="0" r="6985" b="5080"/>
                  <wp:docPr id="5" name="Picture 73" descr="C:\Documents and Settings\Justin\My Documents\Lorna\Teaching Practice\Teacher Training Final Block\Images\Coasts\Coastal Mgt\Hard Engineering 1.tif">
                    <a:extLst xmlns:a="http://schemas.openxmlformats.org/drawingml/2006/main">
                      <a:ext uri="{FF2B5EF4-FFF2-40B4-BE49-F238E27FC236}">
                        <a16:creationId xmlns:a16="http://schemas.microsoft.com/office/drawing/2014/main" id="{81C7C374-7AC6-4639-9E18-240A8DA770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1" name="Picture 73" descr="C:\Documents and Settings\Justin\My Documents\Lorna\Teaching Practice\Teacher Training Final Block\Images\Coasts\Coastal Mgt\Hard Engineering 1.tif">
                            <a:extLst>
                              <a:ext uri="{FF2B5EF4-FFF2-40B4-BE49-F238E27FC236}">
                                <a16:creationId xmlns:a16="http://schemas.microsoft.com/office/drawing/2014/main" id="{81C7C374-7AC6-4639-9E18-240A8DA770CE}"/>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2561" cy="742044"/>
                          </a:xfrm>
                          <a:prstGeom prst="rect">
                            <a:avLst/>
                          </a:prstGeom>
                          <a:noFill/>
                          <a:ln>
                            <a:noFill/>
                          </a:ln>
                          <a:extLst/>
                        </pic:spPr>
                      </pic:pic>
                    </a:graphicData>
                  </a:graphic>
                </wp:inline>
              </w:drawing>
            </w:r>
          </w:p>
          <w:p w14:paraId="20FAFCCF" w14:textId="77777777" w:rsidR="00C850E8" w:rsidRDefault="00C850E8" w:rsidP="00C850E8"/>
          <w:p w14:paraId="1FDDDB0F" w14:textId="0C59C86D" w:rsidR="00C850E8" w:rsidRDefault="00C850E8" w:rsidP="00C850E8"/>
          <w:p w14:paraId="6B6ABF28" w14:textId="3461BC40" w:rsidR="00C850E8" w:rsidRDefault="00C850E8" w:rsidP="00C850E8">
            <w:r>
              <w:t>___________________</w:t>
            </w:r>
          </w:p>
          <w:p w14:paraId="37974905" w14:textId="31C8DA26" w:rsidR="00C850E8" w:rsidRDefault="00C850E8" w:rsidP="00C850E8"/>
        </w:tc>
        <w:tc>
          <w:tcPr>
            <w:tcW w:w="2127" w:type="dxa"/>
          </w:tcPr>
          <w:p w14:paraId="41D90E8C" w14:textId="77777777" w:rsidR="00C850E8" w:rsidRDefault="00C850E8" w:rsidP="00C850E8"/>
        </w:tc>
        <w:tc>
          <w:tcPr>
            <w:tcW w:w="2409" w:type="dxa"/>
          </w:tcPr>
          <w:p w14:paraId="3F0FE082" w14:textId="77777777" w:rsidR="00C850E8" w:rsidRDefault="00C850E8" w:rsidP="00C850E8"/>
        </w:tc>
        <w:tc>
          <w:tcPr>
            <w:tcW w:w="2268" w:type="dxa"/>
          </w:tcPr>
          <w:p w14:paraId="5F24B849" w14:textId="77777777" w:rsidR="00C850E8" w:rsidRDefault="00C850E8" w:rsidP="00C850E8"/>
        </w:tc>
        <w:tc>
          <w:tcPr>
            <w:tcW w:w="1701" w:type="dxa"/>
          </w:tcPr>
          <w:p w14:paraId="1EBEB94A" w14:textId="77777777" w:rsidR="00C850E8" w:rsidRDefault="00C850E8" w:rsidP="00C850E8"/>
        </w:tc>
      </w:tr>
      <w:tr w:rsidR="009E26DC" w14:paraId="4B4C7F97" w14:textId="77777777" w:rsidTr="00C850E8">
        <w:tc>
          <w:tcPr>
            <w:tcW w:w="2263" w:type="dxa"/>
          </w:tcPr>
          <w:p w14:paraId="5220CF0F" w14:textId="77777777" w:rsidR="00614B1D" w:rsidRDefault="00614B1D" w:rsidP="00C850E8"/>
          <w:p w14:paraId="4F240B28" w14:textId="77777777" w:rsidR="00C850E8" w:rsidRDefault="00C850E8" w:rsidP="00C850E8">
            <w:r w:rsidRPr="004C11B3">
              <w:rPr>
                <w:noProof/>
                <w:lang w:eastAsia="en-GB"/>
              </w:rPr>
              <w:drawing>
                <wp:inline distT="0" distB="0" distL="0" distR="0" wp14:anchorId="46BC5307" wp14:editId="41C9FBC6">
                  <wp:extent cx="1034815" cy="476250"/>
                  <wp:effectExtent l="0" t="0" r="0" b="0"/>
                  <wp:docPr id="6" name="Picture 72" descr="C:\Documents and Settings\Justin\My Documents\Lorna\Teaching Practice\Teacher Training Final Block\Images\Coasts\Coastal Mgt\Sea Walls 2.tif">
                    <a:extLst xmlns:a="http://schemas.openxmlformats.org/drawingml/2006/main">
                      <a:ext uri="{FF2B5EF4-FFF2-40B4-BE49-F238E27FC236}">
                        <a16:creationId xmlns:a16="http://schemas.microsoft.com/office/drawing/2014/main" id="{B9212DFC-D7CE-40B7-A671-B28A46BAA0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0" name="Picture 72" descr="C:\Documents and Settings\Justin\My Documents\Lorna\Teaching Practice\Teacher Training Final Block\Images\Coasts\Coastal Mgt\Sea Walls 2.tif">
                            <a:extLst>
                              <a:ext uri="{FF2B5EF4-FFF2-40B4-BE49-F238E27FC236}">
                                <a16:creationId xmlns:a16="http://schemas.microsoft.com/office/drawing/2014/main" id="{B9212DFC-D7CE-40B7-A671-B28A46BAA06D}"/>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91" cy="482222"/>
                          </a:xfrm>
                          <a:prstGeom prst="rect">
                            <a:avLst/>
                          </a:prstGeom>
                          <a:noFill/>
                          <a:ln>
                            <a:noFill/>
                          </a:ln>
                          <a:extLst/>
                        </pic:spPr>
                      </pic:pic>
                    </a:graphicData>
                  </a:graphic>
                </wp:inline>
              </w:drawing>
            </w:r>
          </w:p>
          <w:p w14:paraId="01474689" w14:textId="6B030A85" w:rsidR="00C850E8" w:rsidRDefault="00C850E8" w:rsidP="00C850E8"/>
          <w:p w14:paraId="6EB77CF6" w14:textId="77777777" w:rsidR="00C850E8" w:rsidRDefault="00C850E8" w:rsidP="00C850E8"/>
          <w:p w14:paraId="71E58ED2" w14:textId="77777777" w:rsidR="00C850E8" w:rsidRDefault="00C850E8" w:rsidP="00C850E8"/>
          <w:p w14:paraId="07336CEC" w14:textId="77777777" w:rsidR="00C850E8" w:rsidRDefault="00C850E8" w:rsidP="00C850E8"/>
          <w:p w14:paraId="3289EA12" w14:textId="77777777" w:rsidR="00C850E8" w:rsidRDefault="00C850E8" w:rsidP="00C850E8">
            <w:r>
              <w:t>___________________</w:t>
            </w:r>
          </w:p>
          <w:p w14:paraId="762E85A6" w14:textId="692649B5" w:rsidR="00C850E8" w:rsidRDefault="00C850E8" w:rsidP="00C850E8"/>
        </w:tc>
        <w:tc>
          <w:tcPr>
            <w:tcW w:w="2127" w:type="dxa"/>
          </w:tcPr>
          <w:p w14:paraId="71CA2571" w14:textId="77777777" w:rsidR="00C850E8" w:rsidRDefault="00C850E8" w:rsidP="00C850E8"/>
        </w:tc>
        <w:tc>
          <w:tcPr>
            <w:tcW w:w="2409" w:type="dxa"/>
          </w:tcPr>
          <w:p w14:paraId="730B4EDE" w14:textId="77777777" w:rsidR="00C850E8" w:rsidRDefault="00C850E8" w:rsidP="00C850E8"/>
        </w:tc>
        <w:tc>
          <w:tcPr>
            <w:tcW w:w="2268" w:type="dxa"/>
          </w:tcPr>
          <w:p w14:paraId="13DD8D5E" w14:textId="77777777" w:rsidR="00C850E8" w:rsidRDefault="00C850E8" w:rsidP="00C850E8"/>
        </w:tc>
        <w:tc>
          <w:tcPr>
            <w:tcW w:w="1701" w:type="dxa"/>
          </w:tcPr>
          <w:p w14:paraId="35850639" w14:textId="77777777" w:rsidR="00C850E8" w:rsidRDefault="00C850E8" w:rsidP="00C850E8"/>
        </w:tc>
      </w:tr>
      <w:tr w:rsidR="009E26DC" w14:paraId="4C9930D7" w14:textId="77777777" w:rsidTr="00C850E8">
        <w:tc>
          <w:tcPr>
            <w:tcW w:w="2263" w:type="dxa"/>
          </w:tcPr>
          <w:p w14:paraId="6526AAAE" w14:textId="77777777" w:rsidR="00614B1D" w:rsidRDefault="00614B1D" w:rsidP="00C850E8"/>
          <w:p w14:paraId="6811AA8C" w14:textId="77777777" w:rsidR="00C850E8" w:rsidRDefault="00C850E8" w:rsidP="00C850E8">
            <w:r w:rsidRPr="004C11B3">
              <w:rPr>
                <w:noProof/>
                <w:lang w:eastAsia="en-GB"/>
              </w:rPr>
              <w:drawing>
                <wp:inline distT="0" distB="0" distL="0" distR="0" wp14:anchorId="124C6F04" wp14:editId="194BB5BC">
                  <wp:extent cx="790575" cy="688975"/>
                  <wp:effectExtent l="0" t="0" r="9525" b="0"/>
                  <wp:docPr id="7" name="Picture 76" descr="http://www.ail.ca/wirewall/sm_4.jpg">
                    <a:extLst xmlns:a="http://schemas.openxmlformats.org/drawingml/2006/main">
                      <a:ext uri="{FF2B5EF4-FFF2-40B4-BE49-F238E27FC236}">
                        <a16:creationId xmlns:a16="http://schemas.microsoft.com/office/drawing/2014/main" id="{57223C57-C64D-4ED3-B17D-878C33CA69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4" name="Picture 76" descr="http://www.ail.ca/wirewall/sm_4.jpg">
                            <a:extLst>
                              <a:ext uri="{FF2B5EF4-FFF2-40B4-BE49-F238E27FC236}">
                                <a16:creationId xmlns:a16="http://schemas.microsoft.com/office/drawing/2014/main" id="{57223C57-C64D-4ED3-B17D-878C33CA699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0575"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5C8475B" w14:textId="4EBD4D5C" w:rsidR="00C850E8" w:rsidRDefault="00C850E8" w:rsidP="00C850E8"/>
          <w:p w14:paraId="00179CBF" w14:textId="77777777" w:rsidR="00C850E8" w:rsidRDefault="00C850E8" w:rsidP="00C850E8">
            <w:r>
              <w:t>___________________</w:t>
            </w:r>
          </w:p>
          <w:p w14:paraId="50C79740" w14:textId="647B1FF2" w:rsidR="00C850E8" w:rsidRDefault="00C850E8" w:rsidP="00C850E8"/>
        </w:tc>
        <w:tc>
          <w:tcPr>
            <w:tcW w:w="2127" w:type="dxa"/>
          </w:tcPr>
          <w:p w14:paraId="14025276" w14:textId="77777777" w:rsidR="00C850E8" w:rsidRDefault="00C850E8" w:rsidP="00C850E8"/>
        </w:tc>
        <w:tc>
          <w:tcPr>
            <w:tcW w:w="2409" w:type="dxa"/>
          </w:tcPr>
          <w:p w14:paraId="38223509" w14:textId="77777777" w:rsidR="00C850E8" w:rsidRDefault="00C850E8" w:rsidP="00C850E8"/>
        </w:tc>
        <w:tc>
          <w:tcPr>
            <w:tcW w:w="2268" w:type="dxa"/>
          </w:tcPr>
          <w:p w14:paraId="13596EA4" w14:textId="77777777" w:rsidR="00C850E8" w:rsidRDefault="00C850E8" w:rsidP="00C850E8"/>
        </w:tc>
        <w:tc>
          <w:tcPr>
            <w:tcW w:w="1701" w:type="dxa"/>
          </w:tcPr>
          <w:p w14:paraId="68F65148" w14:textId="77777777" w:rsidR="00C850E8" w:rsidRDefault="00C850E8" w:rsidP="00C850E8"/>
        </w:tc>
      </w:tr>
      <w:tr w:rsidR="009E26DC" w14:paraId="6282E2CA" w14:textId="77777777" w:rsidTr="00C850E8">
        <w:tc>
          <w:tcPr>
            <w:tcW w:w="2263" w:type="dxa"/>
          </w:tcPr>
          <w:p w14:paraId="4E7F3825" w14:textId="77777777" w:rsidR="00614B1D" w:rsidRDefault="00614B1D" w:rsidP="00C850E8"/>
          <w:p w14:paraId="71519388" w14:textId="77777777" w:rsidR="00C850E8" w:rsidRDefault="00C850E8" w:rsidP="00C850E8">
            <w:r w:rsidRPr="004C11B3">
              <w:rPr>
                <w:noProof/>
                <w:lang w:eastAsia="en-GB"/>
              </w:rPr>
              <w:drawing>
                <wp:inline distT="0" distB="0" distL="0" distR="0" wp14:anchorId="22827641" wp14:editId="01FF7262">
                  <wp:extent cx="1089660" cy="485775"/>
                  <wp:effectExtent l="0" t="0" r="0" b="9525"/>
                  <wp:docPr id="8" name="Picture 2">
                    <a:extLst xmlns:a="http://schemas.openxmlformats.org/drawingml/2006/main">
                      <a:ext uri="{FF2B5EF4-FFF2-40B4-BE49-F238E27FC236}">
                        <a16:creationId xmlns:a16="http://schemas.microsoft.com/office/drawing/2014/main" id="{21193CAB-4880-4938-8BA5-2AF71B99A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1193CAB-4880-4938-8BA5-2AF71B99A887}"/>
                              </a:ext>
                            </a:extLst>
                          </pic:cNvPr>
                          <pic:cNvPicPr>
                            <a:picLocks noChangeAspect="1"/>
                          </pic:cNvPicPr>
                        </pic:nvPicPr>
                        <pic:blipFill>
                          <a:blip r:embed="rId12"/>
                          <a:stretch>
                            <a:fillRect/>
                          </a:stretch>
                        </pic:blipFill>
                        <pic:spPr>
                          <a:xfrm>
                            <a:off x="0" y="0"/>
                            <a:ext cx="1103538" cy="491962"/>
                          </a:xfrm>
                          <a:prstGeom prst="rect">
                            <a:avLst/>
                          </a:prstGeom>
                        </pic:spPr>
                      </pic:pic>
                    </a:graphicData>
                  </a:graphic>
                </wp:inline>
              </w:drawing>
            </w:r>
          </w:p>
          <w:p w14:paraId="2A40F300" w14:textId="74132C98" w:rsidR="00C850E8" w:rsidRDefault="00C850E8" w:rsidP="00C850E8"/>
          <w:p w14:paraId="1EA2A813" w14:textId="75276366" w:rsidR="00C850E8" w:rsidRDefault="00C850E8" w:rsidP="00C850E8"/>
          <w:p w14:paraId="0EC2E08A" w14:textId="08920315" w:rsidR="00C850E8" w:rsidRDefault="00C850E8" w:rsidP="00C850E8"/>
          <w:p w14:paraId="1F714464" w14:textId="77777777" w:rsidR="00C850E8" w:rsidRDefault="00C850E8" w:rsidP="00C850E8">
            <w:r>
              <w:softHyphen/>
              <w:t>___________________</w:t>
            </w:r>
          </w:p>
          <w:p w14:paraId="2BF38159" w14:textId="69EE0641" w:rsidR="00C850E8" w:rsidRDefault="00C850E8" w:rsidP="00C850E8"/>
        </w:tc>
        <w:tc>
          <w:tcPr>
            <w:tcW w:w="2127" w:type="dxa"/>
          </w:tcPr>
          <w:p w14:paraId="37B5F39F" w14:textId="77777777" w:rsidR="00C850E8" w:rsidRDefault="00C850E8" w:rsidP="00C850E8"/>
        </w:tc>
        <w:tc>
          <w:tcPr>
            <w:tcW w:w="2409" w:type="dxa"/>
          </w:tcPr>
          <w:p w14:paraId="5A4FEEC1" w14:textId="77777777" w:rsidR="00C850E8" w:rsidRDefault="00C850E8" w:rsidP="00C850E8"/>
        </w:tc>
        <w:tc>
          <w:tcPr>
            <w:tcW w:w="2268" w:type="dxa"/>
          </w:tcPr>
          <w:p w14:paraId="478753B4" w14:textId="77777777" w:rsidR="00C850E8" w:rsidRDefault="00C850E8" w:rsidP="00C850E8"/>
        </w:tc>
        <w:tc>
          <w:tcPr>
            <w:tcW w:w="1701" w:type="dxa"/>
          </w:tcPr>
          <w:p w14:paraId="2DA30851" w14:textId="77777777" w:rsidR="00C850E8" w:rsidRDefault="00C850E8" w:rsidP="00C850E8"/>
        </w:tc>
      </w:tr>
      <w:tr w:rsidR="009E26DC" w14:paraId="01D050AF" w14:textId="77777777" w:rsidTr="00C850E8">
        <w:tc>
          <w:tcPr>
            <w:tcW w:w="2263" w:type="dxa"/>
          </w:tcPr>
          <w:p w14:paraId="4F8122CD" w14:textId="77777777" w:rsidR="00614B1D" w:rsidRDefault="00614B1D" w:rsidP="00C850E8"/>
          <w:p w14:paraId="43C069D0" w14:textId="77777777" w:rsidR="00C850E8" w:rsidRDefault="00C850E8" w:rsidP="00C850E8">
            <w:r w:rsidRPr="004C11B3">
              <w:rPr>
                <w:noProof/>
                <w:lang w:eastAsia="en-GB"/>
              </w:rPr>
              <w:drawing>
                <wp:inline distT="0" distB="0" distL="0" distR="0" wp14:anchorId="2B50658F" wp14:editId="4654D892">
                  <wp:extent cx="1127787" cy="845840"/>
                  <wp:effectExtent l="0" t="0" r="0" b="0"/>
                  <wp:docPr id="9" name="Picture 1">
                    <a:extLst xmlns:a="http://schemas.openxmlformats.org/drawingml/2006/main">
                      <a:ext uri="{FF2B5EF4-FFF2-40B4-BE49-F238E27FC236}">
                        <a16:creationId xmlns:a16="http://schemas.microsoft.com/office/drawing/2014/main" id="{99B7C75A-5ED1-43AD-B419-AFC926779F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9B7C75A-5ED1-43AD-B419-AFC926779F0D}"/>
                              </a:ext>
                            </a:extLst>
                          </pic:cNvPr>
                          <pic:cNvPicPr>
                            <a:picLocks noChangeAspect="1"/>
                          </pic:cNvPicPr>
                        </pic:nvPicPr>
                        <pic:blipFill>
                          <a:blip r:embed="rId13"/>
                          <a:stretch>
                            <a:fillRect/>
                          </a:stretch>
                        </pic:blipFill>
                        <pic:spPr>
                          <a:xfrm>
                            <a:off x="0" y="0"/>
                            <a:ext cx="1127787" cy="845840"/>
                          </a:xfrm>
                          <a:prstGeom prst="rect">
                            <a:avLst/>
                          </a:prstGeom>
                        </pic:spPr>
                      </pic:pic>
                    </a:graphicData>
                  </a:graphic>
                </wp:inline>
              </w:drawing>
            </w:r>
          </w:p>
          <w:p w14:paraId="14C2479F" w14:textId="23413988" w:rsidR="00C850E8" w:rsidRDefault="00C850E8" w:rsidP="00C850E8"/>
          <w:p w14:paraId="1848C8B0" w14:textId="77777777" w:rsidR="00C850E8" w:rsidRDefault="00C850E8" w:rsidP="00C850E8">
            <w:pPr>
              <w:pBdr>
                <w:bottom w:val="single" w:sz="12" w:space="1" w:color="auto"/>
              </w:pBdr>
            </w:pPr>
          </w:p>
          <w:p w14:paraId="30824641" w14:textId="77777777" w:rsidR="00C850E8" w:rsidRDefault="00C850E8" w:rsidP="00C850E8"/>
          <w:p w14:paraId="524357A4" w14:textId="59872423" w:rsidR="00C850E8" w:rsidRDefault="00C850E8" w:rsidP="00C850E8"/>
        </w:tc>
        <w:tc>
          <w:tcPr>
            <w:tcW w:w="2127" w:type="dxa"/>
          </w:tcPr>
          <w:p w14:paraId="7C861CDF" w14:textId="77777777" w:rsidR="00C850E8" w:rsidRDefault="00C850E8" w:rsidP="00C850E8"/>
        </w:tc>
        <w:tc>
          <w:tcPr>
            <w:tcW w:w="2409" w:type="dxa"/>
          </w:tcPr>
          <w:p w14:paraId="400E7F3D" w14:textId="77777777" w:rsidR="00C850E8" w:rsidRDefault="00C850E8" w:rsidP="00C850E8"/>
        </w:tc>
        <w:tc>
          <w:tcPr>
            <w:tcW w:w="2268" w:type="dxa"/>
          </w:tcPr>
          <w:p w14:paraId="0734141E" w14:textId="77777777" w:rsidR="00C850E8" w:rsidRDefault="00C850E8" w:rsidP="00C850E8"/>
        </w:tc>
        <w:tc>
          <w:tcPr>
            <w:tcW w:w="1701" w:type="dxa"/>
          </w:tcPr>
          <w:p w14:paraId="73F464EA" w14:textId="77777777" w:rsidR="00C850E8" w:rsidRDefault="00C850E8" w:rsidP="00C850E8"/>
        </w:tc>
      </w:tr>
      <w:tr w:rsidR="009E26DC" w14:paraId="492B915A" w14:textId="77777777" w:rsidTr="00C850E8">
        <w:tc>
          <w:tcPr>
            <w:tcW w:w="2263" w:type="dxa"/>
          </w:tcPr>
          <w:p w14:paraId="418C7A57" w14:textId="77777777" w:rsidR="00614B1D" w:rsidRDefault="00614B1D" w:rsidP="00C850E8"/>
          <w:p w14:paraId="56E64C72" w14:textId="77777777" w:rsidR="00C850E8" w:rsidRDefault="00C850E8" w:rsidP="00C850E8">
            <w:r w:rsidRPr="004C11B3">
              <w:rPr>
                <w:noProof/>
                <w:lang w:eastAsia="en-GB"/>
              </w:rPr>
              <w:drawing>
                <wp:inline distT="0" distB="0" distL="0" distR="0" wp14:anchorId="1483305C" wp14:editId="07E2F0F3">
                  <wp:extent cx="1082297" cy="733425"/>
                  <wp:effectExtent l="152400" t="114300" r="156210" b="161925"/>
                  <wp:docPr id="11" name="Picture 38" descr="Image result for cliff drainage diagram">
                    <a:extLst xmlns:a="http://schemas.openxmlformats.org/drawingml/2006/main">
                      <a:ext uri="{FF2B5EF4-FFF2-40B4-BE49-F238E27FC236}">
                        <a16:creationId xmlns:a16="http://schemas.microsoft.com/office/drawing/2014/main" id="{0B92BC0B-9034-42C4-99CF-3C6E07774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8" descr="Image result for cliff drainage diagram">
                            <a:extLst>
                              <a:ext uri="{FF2B5EF4-FFF2-40B4-BE49-F238E27FC236}">
                                <a16:creationId xmlns:a16="http://schemas.microsoft.com/office/drawing/2014/main" id="{0B92BC0B-9034-42C4-99CF-3C6E07774486}"/>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0935" cy="739279"/>
                          </a:xfrm>
                          <a:prstGeom prst="rect">
                            <a:avLst/>
                          </a:prstGeom>
                          <a:solidFill>
                            <a:srgbClr val="FFFFFF">
                              <a:shade val="85000"/>
                            </a:srgbClr>
                          </a:solidFill>
                          <a:ln w="88900" cap="sq" cmpd="dbl">
                            <a:solidFill>
                              <a:srgbClr val="FFFFFF"/>
                            </a:solidFill>
                            <a:miter lim="800000"/>
                          </a:ln>
                          <a:effectLst>
                            <a:outerShdw blurRad="55000" dist="18000" dir="5400000" algn="tl" rotWithShape="0">
                              <a:schemeClr val="tx1"/>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14:paraId="5D706D5B" w14:textId="1D31EDD8" w:rsidR="00C850E8" w:rsidRDefault="00C850E8" w:rsidP="00C850E8"/>
          <w:p w14:paraId="1F7E3C1B" w14:textId="195A2315" w:rsidR="00C850E8" w:rsidRDefault="00C850E8" w:rsidP="00C850E8">
            <w:r>
              <w:t>____________________</w:t>
            </w:r>
          </w:p>
          <w:p w14:paraId="3DF66E1F" w14:textId="77777777" w:rsidR="00C850E8" w:rsidRDefault="00C850E8" w:rsidP="00C850E8"/>
          <w:p w14:paraId="2FB3FDCD" w14:textId="06B1E68B" w:rsidR="00C850E8" w:rsidRDefault="00C850E8" w:rsidP="00C850E8">
            <w:r>
              <w:softHyphen/>
            </w:r>
          </w:p>
        </w:tc>
        <w:tc>
          <w:tcPr>
            <w:tcW w:w="2127" w:type="dxa"/>
          </w:tcPr>
          <w:p w14:paraId="271C6C1B" w14:textId="77777777" w:rsidR="00C850E8" w:rsidRDefault="00C850E8" w:rsidP="00C850E8"/>
        </w:tc>
        <w:tc>
          <w:tcPr>
            <w:tcW w:w="2409" w:type="dxa"/>
          </w:tcPr>
          <w:p w14:paraId="086C0EFF" w14:textId="77777777" w:rsidR="00C850E8" w:rsidRDefault="00C850E8" w:rsidP="00C850E8"/>
        </w:tc>
        <w:tc>
          <w:tcPr>
            <w:tcW w:w="2268" w:type="dxa"/>
          </w:tcPr>
          <w:p w14:paraId="3487EF2E" w14:textId="77777777" w:rsidR="00C850E8" w:rsidRDefault="00C850E8" w:rsidP="00C850E8"/>
        </w:tc>
        <w:tc>
          <w:tcPr>
            <w:tcW w:w="1701" w:type="dxa"/>
          </w:tcPr>
          <w:p w14:paraId="5DEF876F" w14:textId="77777777" w:rsidR="00C850E8" w:rsidRDefault="00C850E8" w:rsidP="00C850E8"/>
        </w:tc>
      </w:tr>
      <w:tr w:rsidR="009E26DC" w14:paraId="42BD705A" w14:textId="77777777" w:rsidTr="00C850E8">
        <w:tc>
          <w:tcPr>
            <w:tcW w:w="2263" w:type="dxa"/>
          </w:tcPr>
          <w:p w14:paraId="1D8BB8E4" w14:textId="77777777" w:rsidR="00614B1D" w:rsidRDefault="00614B1D" w:rsidP="00C850E8"/>
          <w:p w14:paraId="4A440C18" w14:textId="77777777" w:rsidR="00C850E8" w:rsidRDefault="00C850E8" w:rsidP="00C850E8">
            <w:r w:rsidRPr="004C11B3">
              <w:rPr>
                <w:noProof/>
                <w:lang w:eastAsia="en-GB"/>
              </w:rPr>
              <w:drawing>
                <wp:inline distT="0" distB="0" distL="0" distR="0" wp14:anchorId="025A770C" wp14:editId="6395AE65">
                  <wp:extent cx="1357313" cy="782637"/>
                  <wp:effectExtent l="0" t="0" r="0" b="0"/>
                  <wp:docPr id="12" name="Picture 3">
                    <a:extLst xmlns:a="http://schemas.openxmlformats.org/drawingml/2006/main">
                      <a:ext uri="{FF2B5EF4-FFF2-40B4-BE49-F238E27FC236}">
                        <a16:creationId xmlns:a16="http://schemas.microsoft.com/office/drawing/2014/main" id="{0727D8A4-94F1-4E34-833E-58E2A9A4A0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8" name="Picture 3">
                            <a:extLst>
                              <a:ext uri="{FF2B5EF4-FFF2-40B4-BE49-F238E27FC236}">
                                <a16:creationId xmlns:a16="http://schemas.microsoft.com/office/drawing/2014/main" id="{0727D8A4-94F1-4E34-833E-58E2A9A4A0CB}"/>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7313" cy="78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9F52E83" w14:textId="77777777" w:rsidR="00C850E8" w:rsidRDefault="00C850E8" w:rsidP="00C850E8">
            <w:r>
              <w:t>___________________</w:t>
            </w:r>
          </w:p>
          <w:p w14:paraId="04672D8E" w14:textId="77777777" w:rsidR="00C850E8" w:rsidRDefault="00C850E8" w:rsidP="00C850E8"/>
          <w:p w14:paraId="27741658" w14:textId="2307FC4F" w:rsidR="00C850E8" w:rsidRDefault="00C850E8" w:rsidP="00C850E8"/>
        </w:tc>
        <w:tc>
          <w:tcPr>
            <w:tcW w:w="2127" w:type="dxa"/>
          </w:tcPr>
          <w:p w14:paraId="2B89EFFB" w14:textId="77777777" w:rsidR="00C850E8" w:rsidRDefault="00C850E8" w:rsidP="00C850E8"/>
        </w:tc>
        <w:tc>
          <w:tcPr>
            <w:tcW w:w="2409" w:type="dxa"/>
          </w:tcPr>
          <w:p w14:paraId="65C84AFF" w14:textId="77777777" w:rsidR="00C850E8" w:rsidRDefault="00C850E8" w:rsidP="00C850E8"/>
        </w:tc>
        <w:tc>
          <w:tcPr>
            <w:tcW w:w="2268" w:type="dxa"/>
          </w:tcPr>
          <w:p w14:paraId="4FF1F82B" w14:textId="77777777" w:rsidR="00C850E8" w:rsidRDefault="00C850E8" w:rsidP="00C850E8"/>
        </w:tc>
        <w:tc>
          <w:tcPr>
            <w:tcW w:w="1701" w:type="dxa"/>
          </w:tcPr>
          <w:p w14:paraId="10CA7A2B" w14:textId="77777777" w:rsidR="00C850E8" w:rsidRDefault="00C850E8" w:rsidP="00C850E8"/>
        </w:tc>
      </w:tr>
      <w:tr w:rsidR="009E26DC" w14:paraId="35CBA5DB" w14:textId="77777777" w:rsidTr="00C850E8">
        <w:tc>
          <w:tcPr>
            <w:tcW w:w="2263" w:type="dxa"/>
          </w:tcPr>
          <w:p w14:paraId="117294B4" w14:textId="77777777" w:rsidR="00614B1D" w:rsidRDefault="00614B1D" w:rsidP="00C850E8"/>
          <w:p w14:paraId="7AEB3B65" w14:textId="77777777" w:rsidR="00C850E8" w:rsidRDefault="00C850E8" w:rsidP="00C850E8">
            <w:r w:rsidRPr="004C11B3">
              <w:rPr>
                <w:noProof/>
                <w:lang w:eastAsia="en-GB"/>
              </w:rPr>
              <w:drawing>
                <wp:inline distT="0" distB="0" distL="0" distR="0" wp14:anchorId="56DA682C" wp14:editId="13DB3255">
                  <wp:extent cx="947453" cy="933450"/>
                  <wp:effectExtent l="0" t="0" r="5080" b="0"/>
                  <wp:docPr id="13" name="Picture 28" descr="Image result for image of a coastal barrage">
                    <a:extLst xmlns:a="http://schemas.openxmlformats.org/drawingml/2006/main">
                      <a:ext uri="{FF2B5EF4-FFF2-40B4-BE49-F238E27FC236}">
                        <a16:creationId xmlns:a16="http://schemas.microsoft.com/office/drawing/2014/main" id="{0FC06917-DC73-40A6-B0FD-4BE4D5D9B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 name="Picture 28" descr="Image result for image of a coastal barrage">
                            <a:extLst>
                              <a:ext uri="{FF2B5EF4-FFF2-40B4-BE49-F238E27FC236}">
                                <a16:creationId xmlns:a16="http://schemas.microsoft.com/office/drawing/2014/main" id="{0FC06917-DC73-40A6-B0FD-4BE4D5D9BBE3}"/>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9800" cy="935762"/>
                          </a:xfrm>
                          <a:prstGeom prst="rect">
                            <a:avLst/>
                          </a:prstGeom>
                          <a:noFill/>
                          <a:extLst/>
                        </pic:spPr>
                      </pic:pic>
                    </a:graphicData>
                  </a:graphic>
                </wp:inline>
              </w:drawing>
            </w:r>
          </w:p>
          <w:p w14:paraId="4689C15D" w14:textId="77777777" w:rsidR="00C850E8" w:rsidRDefault="00C850E8" w:rsidP="00C850E8"/>
          <w:p w14:paraId="0A4E0C53" w14:textId="77777777" w:rsidR="00C850E8" w:rsidRDefault="00C850E8" w:rsidP="00C850E8">
            <w:r>
              <w:softHyphen/>
              <w:t>___________________</w:t>
            </w:r>
          </w:p>
          <w:p w14:paraId="7EAB3EDD" w14:textId="4D51E4EF" w:rsidR="00C850E8" w:rsidRDefault="00C850E8" w:rsidP="00C850E8"/>
        </w:tc>
        <w:tc>
          <w:tcPr>
            <w:tcW w:w="2127" w:type="dxa"/>
          </w:tcPr>
          <w:p w14:paraId="0A97ACCF" w14:textId="77777777" w:rsidR="00C850E8" w:rsidRDefault="00C850E8" w:rsidP="00C850E8"/>
        </w:tc>
        <w:tc>
          <w:tcPr>
            <w:tcW w:w="2409" w:type="dxa"/>
          </w:tcPr>
          <w:p w14:paraId="77CD32E0" w14:textId="77777777" w:rsidR="00C850E8" w:rsidRDefault="00C850E8" w:rsidP="00C850E8"/>
        </w:tc>
        <w:tc>
          <w:tcPr>
            <w:tcW w:w="2268" w:type="dxa"/>
          </w:tcPr>
          <w:p w14:paraId="1625A5A0" w14:textId="77777777" w:rsidR="00C850E8" w:rsidRDefault="00C850E8" w:rsidP="00C850E8"/>
        </w:tc>
        <w:tc>
          <w:tcPr>
            <w:tcW w:w="1701" w:type="dxa"/>
          </w:tcPr>
          <w:p w14:paraId="3D4FB47B" w14:textId="77777777" w:rsidR="00C850E8" w:rsidRDefault="00C850E8" w:rsidP="00C850E8"/>
        </w:tc>
      </w:tr>
    </w:tbl>
    <w:p w14:paraId="3D412394" w14:textId="68485EDB" w:rsidR="00FE4624" w:rsidRPr="00CE37F6" w:rsidRDefault="00FE4624" w:rsidP="0093208E">
      <w:pPr>
        <w:rPr>
          <w:b/>
          <w:sz w:val="24"/>
          <w:szCs w:val="24"/>
          <w:u w:val="single"/>
        </w:rPr>
      </w:pPr>
    </w:p>
    <w:p w14:paraId="47B5A33F" w14:textId="76B6D004" w:rsidR="00FE4624" w:rsidRPr="00CE37F6" w:rsidRDefault="00FE4624" w:rsidP="00FE4624">
      <w:pPr>
        <w:rPr>
          <w:b/>
          <w:sz w:val="24"/>
          <w:szCs w:val="24"/>
        </w:rPr>
      </w:pPr>
      <w:r w:rsidRPr="00CE37F6">
        <w:rPr>
          <w:b/>
          <w:sz w:val="24"/>
          <w:szCs w:val="24"/>
        </w:rPr>
        <w:t>Hard engineering strategies are generally long lasting and effective over their planned lifespan; however</w:t>
      </w:r>
      <w:r w:rsidR="00576447" w:rsidRPr="00CE37F6">
        <w:rPr>
          <w:b/>
          <w:sz w:val="24"/>
          <w:szCs w:val="24"/>
        </w:rPr>
        <w:t>,</w:t>
      </w:r>
      <w:r w:rsidRPr="00CE37F6">
        <w:rPr>
          <w:b/>
          <w:sz w:val="24"/>
          <w:szCs w:val="24"/>
        </w:rPr>
        <w:t xml:space="preserve"> they do have several disadvantages, including:</w:t>
      </w:r>
    </w:p>
    <w:p w14:paraId="1E448553" w14:textId="73D6208E" w:rsidR="00FE4624" w:rsidRPr="00CE37F6" w:rsidRDefault="00FE4624" w:rsidP="00FE4624">
      <w:pPr>
        <w:numPr>
          <w:ilvl w:val="0"/>
          <w:numId w:val="2"/>
        </w:numPr>
        <w:rPr>
          <w:b/>
          <w:sz w:val="24"/>
          <w:szCs w:val="24"/>
        </w:rPr>
      </w:pPr>
      <w:r w:rsidRPr="00CE37F6">
        <w:rPr>
          <w:b/>
          <w:sz w:val="24"/>
          <w:szCs w:val="24"/>
        </w:rPr>
        <w:t>Structures can be expensive to build and maintain</w:t>
      </w:r>
    </w:p>
    <w:p w14:paraId="45BB8809" w14:textId="77777777" w:rsidR="00FE4624" w:rsidRPr="00CE37F6" w:rsidRDefault="00FE4624" w:rsidP="00FE4624">
      <w:pPr>
        <w:numPr>
          <w:ilvl w:val="0"/>
          <w:numId w:val="2"/>
        </w:numPr>
        <w:rPr>
          <w:b/>
          <w:sz w:val="24"/>
          <w:szCs w:val="24"/>
        </w:rPr>
      </w:pPr>
      <w:r w:rsidRPr="00CE37F6">
        <w:rPr>
          <w:b/>
          <w:sz w:val="24"/>
          <w:szCs w:val="24"/>
        </w:rPr>
        <w:t>Defence in one place can have consequences for another area of the coast</w:t>
      </w:r>
    </w:p>
    <w:p w14:paraId="465E94AA" w14:textId="1967EE28" w:rsidR="00CE37F6" w:rsidRPr="00CE37F6" w:rsidRDefault="00FE4624" w:rsidP="00FE4624">
      <w:pPr>
        <w:numPr>
          <w:ilvl w:val="0"/>
          <w:numId w:val="2"/>
        </w:numPr>
        <w:rPr>
          <w:b/>
          <w:sz w:val="24"/>
          <w:szCs w:val="24"/>
        </w:rPr>
      </w:pPr>
      <w:r w:rsidRPr="00CE37F6">
        <w:rPr>
          <w:b/>
          <w:sz w:val="24"/>
          <w:szCs w:val="24"/>
        </w:rPr>
        <w:t>Structures are often an eyesore, spoiling the landscape and physically disrupting natural habitats</w:t>
      </w:r>
    </w:p>
    <w:p w14:paraId="432FD913" w14:textId="634B589F" w:rsidR="00CE37F6" w:rsidRDefault="00BA374F">
      <w:pPr>
        <w:rPr>
          <w:b/>
        </w:rPr>
      </w:pPr>
      <w:r w:rsidRPr="00867954">
        <w:rPr>
          <w:b/>
          <w:noProof/>
          <w:lang w:eastAsia="en-GB"/>
        </w:rPr>
        <mc:AlternateContent>
          <mc:Choice Requires="wps">
            <w:drawing>
              <wp:anchor distT="0" distB="0" distL="114300" distR="114300" simplePos="0" relativeHeight="251663360" behindDoc="0" locked="0" layoutInCell="1" allowOverlap="1" wp14:anchorId="56C014A1" wp14:editId="4FF41F58">
                <wp:simplePos x="0" y="0"/>
                <wp:positionH relativeFrom="margin">
                  <wp:align>center</wp:align>
                </wp:positionH>
                <wp:positionV relativeFrom="paragraph">
                  <wp:posOffset>120650</wp:posOffset>
                </wp:positionV>
                <wp:extent cx="6276975" cy="2314575"/>
                <wp:effectExtent l="0" t="0" r="28575" b="28575"/>
                <wp:wrapNone/>
                <wp:docPr id="21508" name="TextBox 4">
                  <a:extLst xmlns:a="http://schemas.openxmlformats.org/drawingml/2006/main">
                    <a:ext uri="{FF2B5EF4-FFF2-40B4-BE49-F238E27FC236}">
                      <a16:creationId xmlns:a16="http://schemas.microsoft.com/office/drawing/2014/main" id="{BCA304E1-98FB-4933-9C07-EA5CEB1342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31457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01AB588F" w14:textId="3D6A37F7" w:rsidR="00614B1D" w:rsidRPr="00BA374F" w:rsidRDefault="00614B1D" w:rsidP="00867954">
                            <w:pPr>
                              <w:pStyle w:val="NormalWeb"/>
                              <w:kinsoku w:val="0"/>
                              <w:overflowPunct w:val="0"/>
                              <w:spacing w:before="0" w:beforeAutospacing="0" w:after="0" w:afterAutospacing="0"/>
                              <w:textAlignment w:val="baseline"/>
                              <w:rPr>
                                <w:rFonts w:eastAsia="MS PGothic" w:cstheme="minorBidi"/>
                                <w:color w:val="000000" w:themeColor="text1"/>
                                <w:kern w:val="24"/>
                              </w:rPr>
                            </w:pPr>
                            <w:r w:rsidRPr="00BA374F">
                              <w:rPr>
                                <w:rFonts w:eastAsia="MS PGothic" w:cstheme="minorBidi"/>
                                <w:color w:val="000000" w:themeColor="text1"/>
                                <w:kern w:val="24"/>
                              </w:rPr>
                              <w:t>Q Explain how the following hard engineering methods alter physical systems and processes.</w:t>
                            </w:r>
                          </w:p>
                          <w:p w14:paraId="2EF1E42F" w14:textId="0DF22C9A" w:rsidR="00614B1D" w:rsidRPr="00BA374F" w:rsidRDefault="00614B1D" w:rsidP="00867954">
                            <w:pPr>
                              <w:pStyle w:val="NormalWeb"/>
                              <w:kinsoku w:val="0"/>
                              <w:overflowPunct w:val="0"/>
                              <w:spacing w:before="0" w:beforeAutospacing="0" w:after="0" w:afterAutospacing="0"/>
                              <w:textAlignment w:val="baseline"/>
                              <w:rPr>
                                <w:rFonts w:eastAsia="MS PGothic" w:cstheme="minorBidi"/>
                                <w:color w:val="000000" w:themeColor="text1"/>
                                <w:kern w:val="24"/>
                              </w:rPr>
                            </w:pPr>
                          </w:p>
                          <w:p w14:paraId="1EA5C958" w14:textId="68C729EC" w:rsidR="00614B1D" w:rsidRPr="00BA374F" w:rsidRDefault="00614B1D" w:rsidP="00867954">
                            <w:pPr>
                              <w:pStyle w:val="NormalWeb"/>
                              <w:kinsoku w:val="0"/>
                              <w:overflowPunct w:val="0"/>
                              <w:spacing w:before="0" w:beforeAutospacing="0" w:after="0" w:afterAutospacing="0"/>
                              <w:textAlignment w:val="baseline"/>
                              <w:rPr>
                                <w:rFonts w:eastAsia="MS PGothic" w:cstheme="minorBidi"/>
                                <w:color w:val="000000" w:themeColor="text1"/>
                                <w:kern w:val="24"/>
                              </w:rPr>
                            </w:pPr>
                            <w:r w:rsidRPr="00BA374F">
                              <w:rPr>
                                <w:rFonts w:eastAsia="MS PGothic" w:cstheme="minorBidi"/>
                                <w:color w:val="000000" w:themeColor="text1"/>
                                <w:kern w:val="24"/>
                              </w:rPr>
                              <w:t>Sea wall</w:t>
                            </w:r>
                          </w:p>
                          <w:p w14:paraId="657DF5DE" w14:textId="564056DF" w:rsidR="00614B1D" w:rsidRPr="00BA374F" w:rsidRDefault="00614B1D" w:rsidP="00867954">
                            <w:pPr>
                              <w:pStyle w:val="NormalWeb"/>
                              <w:kinsoku w:val="0"/>
                              <w:overflowPunct w:val="0"/>
                              <w:spacing w:before="0" w:beforeAutospacing="0" w:after="0" w:afterAutospacing="0"/>
                              <w:textAlignment w:val="baseline"/>
                              <w:rPr>
                                <w:rFonts w:eastAsia="MS PGothic" w:cstheme="minorBidi"/>
                                <w:color w:val="000000" w:themeColor="text1"/>
                                <w:kern w:val="24"/>
                              </w:rPr>
                            </w:pPr>
                          </w:p>
                          <w:p w14:paraId="7D51835F" w14:textId="77777777" w:rsidR="00614B1D" w:rsidRPr="00BA374F" w:rsidRDefault="00614B1D" w:rsidP="00867954">
                            <w:pPr>
                              <w:pStyle w:val="NormalWeb"/>
                              <w:kinsoku w:val="0"/>
                              <w:overflowPunct w:val="0"/>
                              <w:spacing w:before="0" w:beforeAutospacing="0" w:after="0" w:afterAutospacing="0"/>
                              <w:textAlignment w:val="baseline"/>
                              <w:rPr>
                                <w:rFonts w:eastAsia="MS PGothic" w:cstheme="minorBidi"/>
                                <w:color w:val="000000" w:themeColor="text1"/>
                                <w:kern w:val="24"/>
                              </w:rPr>
                            </w:pPr>
                          </w:p>
                          <w:p w14:paraId="43F2781E" w14:textId="706CAA79" w:rsidR="00614B1D" w:rsidRPr="00BA374F" w:rsidRDefault="00614B1D" w:rsidP="00867954">
                            <w:pPr>
                              <w:pStyle w:val="NormalWeb"/>
                              <w:kinsoku w:val="0"/>
                              <w:overflowPunct w:val="0"/>
                              <w:spacing w:before="0" w:beforeAutospacing="0" w:after="0" w:afterAutospacing="0"/>
                              <w:textAlignment w:val="baseline"/>
                              <w:rPr>
                                <w:rFonts w:eastAsia="MS PGothic" w:cstheme="minorBidi"/>
                                <w:color w:val="000000" w:themeColor="text1"/>
                                <w:kern w:val="24"/>
                              </w:rPr>
                            </w:pPr>
                            <w:r w:rsidRPr="00BA374F">
                              <w:rPr>
                                <w:rFonts w:eastAsia="MS PGothic" w:cstheme="minorBidi"/>
                                <w:color w:val="000000" w:themeColor="text1"/>
                                <w:kern w:val="24"/>
                              </w:rPr>
                              <w:t>Groyne</w:t>
                            </w:r>
                          </w:p>
                          <w:p w14:paraId="13D4CB36" w14:textId="34FE7C82" w:rsidR="00614B1D" w:rsidRPr="00BA374F" w:rsidRDefault="00614B1D" w:rsidP="00867954">
                            <w:pPr>
                              <w:pStyle w:val="NormalWeb"/>
                              <w:kinsoku w:val="0"/>
                              <w:overflowPunct w:val="0"/>
                              <w:spacing w:before="0" w:beforeAutospacing="0" w:after="0" w:afterAutospacing="0"/>
                              <w:textAlignment w:val="baseline"/>
                              <w:rPr>
                                <w:rFonts w:eastAsia="MS PGothic" w:cstheme="minorBidi"/>
                                <w:color w:val="000000" w:themeColor="text1"/>
                                <w:kern w:val="24"/>
                              </w:rPr>
                            </w:pPr>
                          </w:p>
                          <w:p w14:paraId="21FB6963" w14:textId="77777777" w:rsidR="00614B1D" w:rsidRPr="00BA374F" w:rsidRDefault="00614B1D" w:rsidP="00867954">
                            <w:pPr>
                              <w:pStyle w:val="NormalWeb"/>
                              <w:kinsoku w:val="0"/>
                              <w:overflowPunct w:val="0"/>
                              <w:spacing w:before="0" w:beforeAutospacing="0" w:after="0" w:afterAutospacing="0"/>
                              <w:textAlignment w:val="baseline"/>
                              <w:rPr>
                                <w:rFonts w:eastAsia="MS PGothic" w:cstheme="minorBidi"/>
                                <w:color w:val="000000" w:themeColor="text1"/>
                                <w:kern w:val="24"/>
                              </w:rPr>
                            </w:pPr>
                          </w:p>
                          <w:p w14:paraId="34FE2D36" w14:textId="2D18A01C" w:rsidR="00614B1D" w:rsidRPr="00BA374F" w:rsidRDefault="00614B1D" w:rsidP="00867954">
                            <w:pPr>
                              <w:pStyle w:val="NormalWeb"/>
                              <w:kinsoku w:val="0"/>
                              <w:overflowPunct w:val="0"/>
                              <w:spacing w:before="0" w:beforeAutospacing="0" w:after="0" w:afterAutospacing="0"/>
                              <w:textAlignment w:val="baseline"/>
                              <w:rPr>
                                <w:rFonts w:eastAsia="MS PGothic" w:cstheme="minorBidi"/>
                                <w:color w:val="000000" w:themeColor="text1"/>
                                <w:kern w:val="24"/>
                              </w:rPr>
                            </w:pPr>
                            <w:r w:rsidRPr="00BA374F">
                              <w:rPr>
                                <w:rFonts w:eastAsia="MS PGothic" w:cstheme="minorBidi"/>
                                <w:color w:val="000000" w:themeColor="text1"/>
                                <w:kern w:val="24"/>
                              </w:rPr>
                              <w:t>Offshore breakwater</w:t>
                            </w:r>
                          </w:p>
                          <w:p w14:paraId="57E3E885" w14:textId="0BDF5C8F" w:rsidR="00614B1D" w:rsidRPr="00BA374F" w:rsidRDefault="00614B1D" w:rsidP="00867954">
                            <w:pPr>
                              <w:pStyle w:val="NormalWeb"/>
                              <w:kinsoku w:val="0"/>
                              <w:overflowPunct w:val="0"/>
                              <w:spacing w:before="0" w:beforeAutospacing="0" w:after="0" w:afterAutospacing="0"/>
                              <w:textAlignment w:val="baseline"/>
                              <w:rPr>
                                <w:rFonts w:eastAsia="MS PGothic" w:cstheme="minorBidi"/>
                                <w:color w:val="000000" w:themeColor="text1"/>
                                <w:kern w:val="24"/>
                              </w:rPr>
                            </w:pPr>
                          </w:p>
                          <w:p w14:paraId="12EEA063" w14:textId="77777777" w:rsidR="00614B1D" w:rsidRPr="00BA374F" w:rsidRDefault="00614B1D" w:rsidP="00867954">
                            <w:pPr>
                              <w:pStyle w:val="NormalWeb"/>
                              <w:kinsoku w:val="0"/>
                              <w:overflowPunct w:val="0"/>
                              <w:spacing w:before="0" w:beforeAutospacing="0" w:after="0" w:afterAutospacing="0"/>
                              <w:textAlignment w:val="baseline"/>
                              <w:rPr>
                                <w:rFonts w:eastAsia="MS PGothic" w:cstheme="minorBidi"/>
                                <w:color w:val="000000" w:themeColor="text1"/>
                                <w:kern w:val="24"/>
                              </w:rPr>
                            </w:pPr>
                          </w:p>
                          <w:p w14:paraId="6163F35A" w14:textId="7895AE68" w:rsidR="00614B1D" w:rsidRPr="00BA374F" w:rsidRDefault="00614B1D" w:rsidP="00867954">
                            <w:pPr>
                              <w:pStyle w:val="NormalWeb"/>
                              <w:kinsoku w:val="0"/>
                              <w:overflowPunct w:val="0"/>
                              <w:spacing w:before="0" w:beforeAutospacing="0" w:after="0" w:afterAutospacing="0"/>
                              <w:textAlignment w:val="baseline"/>
                            </w:pPr>
                            <w:r w:rsidRPr="00BA374F">
                              <w:rPr>
                                <w:rFonts w:eastAsia="MS PGothic" w:cstheme="minorBidi"/>
                                <w:color w:val="000000" w:themeColor="text1"/>
                                <w:kern w:val="24"/>
                              </w:rPr>
                              <w:t>Rip rap and gabions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6C014A1" id="TextBox 4" o:spid="_x0000_s1028" type="#_x0000_t202" style="position:absolute;margin-left:0;margin-top:9.5pt;width:494.25pt;height:182.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" filled="f" strokecolor="black [3213]">
                <v:textbox>
                  <w:txbxContent>
                    <w:p w14:paraId="01AB588F" w14:textId="3D6A37F7" w:rsidR="00614B1D" w:rsidRPr="00BA374F" w:rsidRDefault="00614B1D" w:rsidP="00867954">
                      <w:pPr>
                        <w:pStyle w:val="NormalWeb"/>
                        <w:kinsoku w:val="0"/>
                        <w:overflowPunct w:val="0"/>
                        <w:spacing w:before="0" w:beforeAutospacing="0" w:after="0" w:afterAutospacing="0"/>
                        <w:textAlignment w:val="baseline"/>
                        <w:rPr>
                          <w:rFonts w:eastAsia="MS PGothic" w:cstheme="minorBidi"/>
                          <w:color w:val="000000" w:themeColor="text1"/>
                          <w:kern w:val="24"/>
                        </w:rPr>
                      </w:pPr>
                      <w:r w:rsidRPr="00BA374F">
                        <w:rPr>
                          <w:rFonts w:eastAsia="MS PGothic" w:cstheme="minorBidi"/>
                          <w:color w:val="000000" w:themeColor="text1"/>
                          <w:kern w:val="24"/>
                        </w:rPr>
                        <w:t>Q Explain how the following hard engineering methods alter physical systems and processes.</w:t>
                      </w:r>
                    </w:p>
                    <w:p w14:paraId="2EF1E42F" w14:textId="0DF22C9A" w:rsidR="00614B1D" w:rsidRPr="00BA374F" w:rsidRDefault="00614B1D" w:rsidP="00867954">
                      <w:pPr>
                        <w:pStyle w:val="NormalWeb"/>
                        <w:kinsoku w:val="0"/>
                        <w:overflowPunct w:val="0"/>
                        <w:spacing w:before="0" w:beforeAutospacing="0" w:after="0" w:afterAutospacing="0"/>
                        <w:textAlignment w:val="baseline"/>
                        <w:rPr>
                          <w:rFonts w:eastAsia="MS PGothic" w:cstheme="minorBidi"/>
                          <w:color w:val="000000" w:themeColor="text1"/>
                          <w:kern w:val="24"/>
                        </w:rPr>
                      </w:pPr>
                    </w:p>
                    <w:p w14:paraId="1EA5C958" w14:textId="68C729EC" w:rsidR="00614B1D" w:rsidRPr="00BA374F" w:rsidRDefault="00614B1D" w:rsidP="00867954">
                      <w:pPr>
                        <w:pStyle w:val="NormalWeb"/>
                        <w:kinsoku w:val="0"/>
                        <w:overflowPunct w:val="0"/>
                        <w:spacing w:before="0" w:beforeAutospacing="0" w:after="0" w:afterAutospacing="0"/>
                        <w:textAlignment w:val="baseline"/>
                        <w:rPr>
                          <w:rFonts w:eastAsia="MS PGothic" w:cstheme="minorBidi"/>
                          <w:color w:val="000000" w:themeColor="text1"/>
                          <w:kern w:val="24"/>
                        </w:rPr>
                      </w:pPr>
                      <w:r w:rsidRPr="00BA374F">
                        <w:rPr>
                          <w:rFonts w:eastAsia="MS PGothic" w:cstheme="minorBidi"/>
                          <w:color w:val="000000" w:themeColor="text1"/>
                          <w:kern w:val="24"/>
                        </w:rPr>
                        <w:t>Sea wall</w:t>
                      </w:r>
                    </w:p>
                    <w:p w14:paraId="657DF5DE" w14:textId="564056DF" w:rsidR="00614B1D" w:rsidRPr="00BA374F" w:rsidRDefault="00614B1D" w:rsidP="00867954">
                      <w:pPr>
                        <w:pStyle w:val="NormalWeb"/>
                        <w:kinsoku w:val="0"/>
                        <w:overflowPunct w:val="0"/>
                        <w:spacing w:before="0" w:beforeAutospacing="0" w:after="0" w:afterAutospacing="0"/>
                        <w:textAlignment w:val="baseline"/>
                        <w:rPr>
                          <w:rFonts w:eastAsia="MS PGothic" w:cstheme="minorBidi"/>
                          <w:color w:val="000000" w:themeColor="text1"/>
                          <w:kern w:val="24"/>
                        </w:rPr>
                      </w:pPr>
                    </w:p>
                    <w:p w14:paraId="7D51835F" w14:textId="77777777" w:rsidR="00614B1D" w:rsidRPr="00BA374F" w:rsidRDefault="00614B1D" w:rsidP="00867954">
                      <w:pPr>
                        <w:pStyle w:val="NormalWeb"/>
                        <w:kinsoku w:val="0"/>
                        <w:overflowPunct w:val="0"/>
                        <w:spacing w:before="0" w:beforeAutospacing="0" w:after="0" w:afterAutospacing="0"/>
                        <w:textAlignment w:val="baseline"/>
                        <w:rPr>
                          <w:rFonts w:eastAsia="MS PGothic" w:cstheme="minorBidi"/>
                          <w:color w:val="000000" w:themeColor="text1"/>
                          <w:kern w:val="24"/>
                        </w:rPr>
                      </w:pPr>
                    </w:p>
                    <w:p w14:paraId="43F2781E" w14:textId="706CAA79" w:rsidR="00614B1D" w:rsidRPr="00BA374F" w:rsidRDefault="00614B1D" w:rsidP="00867954">
                      <w:pPr>
                        <w:pStyle w:val="NormalWeb"/>
                        <w:kinsoku w:val="0"/>
                        <w:overflowPunct w:val="0"/>
                        <w:spacing w:before="0" w:beforeAutospacing="0" w:after="0" w:afterAutospacing="0"/>
                        <w:textAlignment w:val="baseline"/>
                        <w:rPr>
                          <w:rFonts w:eastAsia="MS PGothic" w:cstheme="minorBidi"/>
                          <w:color w:val="000000" w:themeColor="text1"/>
                          <w:kern w:val="24"/>
                        </w:rPr>
                      </w:pPr>
                      <w:proofErr w:type="spellStart"/>
                      <w:r w:rsidRPr="00BA374F">
                        <w:rPr>
                          <w:rFonts w:eastAsia="MS PGothic" w:cstheme="minorBidi"/>
                          <w:color w:val="000000" w:themeColor="text1"/>
                          <w:kern w:val="24"/>
                        </w:rPr>
                        <w:t>Groyne</w:t>
                      </w:r>
                      <w:proofErr w:type="spellEnd"/>
                    </w:p>
                    <w:p w14:paraId="13D4CB36" w14:textId="34FE7C82" w:rsidR="00614B1D" w:rsidRPr="00BA374F" w:rsidRDefault="00614B1D" w:rsidP="00867954">
                      <w:pPr>
                        <w:pStyle w:val="NormalWeb"/>
                        <w:kinsoku w:val="0"/>
                        <w:overflowPunct w:val="0"/>
                        <w:spacing w:before="0" w:beforeAutospacing="0" w:after="0" w:afterAutospacing="0"/>
                        <w:textAlignment w:val="baseline"/>
                        <w:rPr>
                          <w:rFonts w:eastAsia="MS PGothic" w:cstheme="minorBidi"/>
                          <w:color w:val="000000" w:themeColor="text1"/>
                          <w:kern w:val="24"/>
                        </w:rPr>
                      </w:pPr>
                    </w:p>
                    <w:p w14:paraId="21FB6963" w14:textId="77777777" w:rsidR="00614B1D" w:rsidRPr="00BA374F" w:rsidRDefault="00614B1D" w:rsidP="00867954">
                      <w:pPr>
                        <w:pStyle w:val="NormalWeb"/>
                        <w:kinsoku w:val="0"/>
                        <w:overflowPunct w:val="0"/>
                        <w:spacing w:before="0" w:beforeAutospacing="0" w:after="0" w:afterAutospacing="0"/>
                        <w:textAlignment w:val="baseline"/>
                        <w:rPr>
                          <w:rFonts w:eastAsia="MS PGothic" w:cstheme="minorBidi"/>
                          <w:color w:val="000000" w:themeColor="text1"/>
                          <w:kern w:val="24"/>
                        </w:rPr>
                      </w:pPr>
                    </w:p>
                    <w:p w14:paraId="34FE2D36" w14:textId="2D18A01C" w:rsidR="00614B1D" w:rsidRPr="00BA374F" w:rsidRDefault="00614B1D" w:rsidP="00867954">
                      <w:pPr>
                        <w:pStyle w:val="NormalWeb"/>
                        <w:kinsoku w:val="0"/>
                        <w:overflowPunct w:val="0"/>
                        <w:spacing w:before="0" w:beforeAutospacing="0" w:after="0" w:afterAutospacing="0"/>
                        <w:textAlignment w:val="baseline"/>
                        <w:rPr>
                          <w:rFonts w:eastAsia="MS PGothic" w:cstheme="minorBidi"/>
                          <w:color w:val="000000" w:themeColor="text1"/>
                          <w:kern w:val="24"/>
                        </w:rPr>
                      </w:pPr>
                      <w:r w:rsidRPr="00BA374F">
                        <w:rPr>
                          <w:rFonts w:eastAsia="MS PGothic" w:cstheme="minorBidi"/>
                          <w:color w:val="000000" w:themeColor="text1"/>
                          <w:kern w:val="24"/>
                        </w:rPr>
                        <w:t>Offshore breakwater</w:t>
                      </w:r>
                    </w:p>
                    <w:p w14:paraId="57E3E885" w14:textId="0BDF5C8F" w:rsidR="00614B1D" w:rsidRPr="00BA374F" w:rsidRDefault="00614B1D" w:rsidP="00867954">
                      <w:pPr>
                        <w:pStyle w:val="NormalWeb"/>
                        <w:kinsoku w:val="0"/>
                        <w:overflowPunct w:val="0"/>
                        <w:spacing w:before="0" w:beforeAutospacing="0" w:after="0" w:afterAutospacing="0"/>
                        <w:textAlignment w:val="baseline"/>
                        <w:rPr>
                          <w:rFonts w:eastAsia="MS PGothic" w:cstheme="minorBidi"/>
                          <w:color w:val="000000" w:themeColor="text1"/>
                          <w:kern w:val="24"/>
                        </w:rPr>
                      </w:pPr>
                    </w:p>
                    <w:p w14:paraId="12EEA063" w14:textId="77777777" w:rsidR="00614B1D" w:rsidRPr="00BA374F" w:rsidRDefault="00614B1D" w:rsidP="00867954">
                      <w:pPr>
                        <w:pStyle w:val="NormalWeb"/>
                        <w:kinsoku w:val="0"/>
                        <w:overflowPunct w:val="0"/>
                        <w:spacing w:before="0" w:beforeAutospacing="0" w:after="0" w:afterAutospacing="0"/>
                        <w:textAlignment w:val="baseline"/>
                        <w:rPr>
                          <w:rFonts w:eastAsia="MS PGothic" w:cstheme="minorBidi"/>
                          <w:color w:val="000000" w:themeColor="text1"/>
                          <w:kern w:val="24"/>
                        </w:rPr>
                      </w:pPr>
                    </w:p>
                    <w:p w14:paraId="6163F35A" w14:textId="7895AE68" w:rsidR="00614B1D" w:rsidRPr="00BA374F" w:rsidRDefault="00614B1D" w:rsidP="00867954">
                      <w:pPr>
                        <w:pStyle w:val="NormalWeb"/>
                        <w:kinsoku w:val="0"/>
                        <w:overflowPunct w:val="0"/>
                        <w:spacing w:before="0" w:beforeAutospacing="0" w:after="0" w:afterAutospacing="0"/>
                        <w:textAlignment w:val="baseline"/>
                      </w:pPr>
                      <w:r w:rsidRPr="00BA374F">
                        <w:rPr>
                          <w:rFonts w:eastAsia="MS PGothic" w:cstheme="minorBidi"/>
                          <w:color w:val="000000" w:themeColor="text1"/>
                          <w:kern w:val="24"/>
                        </w:rPr>
                        <w:t>Rip rap and gabions</w:t>
                      </w:r>
                    </w:p>
                  </w:txbxContent>
                </v:textbox>
                <w10:wrap anchorx="margin"/>
              </v:shape>
            </w:pict>
          </mc:Fallback>
        </mc:AlternateContent>
      </w:r>
      <w:r w:rsidR="00CE37F6">
        <w:rPr>
          <w:b/>
        </w:rPr>
        <w:br w:type="page"/>
      </w:r>
    </w:p>
    <w:p w14:paraId="4476EA7C" w14:textId="2E91B666" w:rsidR="00FE4624" w:rsidRPr="00FE4624" w:rsidRDefault="00BA374F" w:rsidP="00CE37F6">
      <w:pPr>
        <w:rPr>
          <w:b/>
        </w:rPr>
      </w:pPr>
      <w:r w:rsidRPr="0011749A">
        <w:rPr>
          <w:b/>
          <w:noProof/>
          <w:lang w:eastAsia="en-GB"/>
        </w:rPr>
        <w:lastRenderedPageBreak/>
        <mc:AlternateContent>
          <mc:Choice Requires="wps">
            <w:drawing>
              <wp:anchor distT="45720" distB="45720" distL="114300" distR="114300" simplePos="0" relativeHeight="251669504" behindDoc="0" locked="0" layoutInCell="1" allowOverlap="1" wp14:anchorId="21348E45" wp14:editId="1127C1AA">
                <wp:simplePos x="0" y="0"/>
                <wp:positionH relativeFrom="margin">
                  <wp:align>right</wp:align>
                </wp:positionH>
                <wp:positionV relativeFrom="paragraph">
                  <wp:posOffset>0</wp:posOffset>
                </wp:positionV>
                <wp:extent cx="6448425" cy="1404620"/>
                <wp:effectExtent l="0" t="0" r="28575" b="1841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4620"/>
                        </a:xfrm>
                        <a:prstGeom prst="rect">
                          <a:avLst/>
                        </a:prstGeom>
                        <a:solidFill>
                          <a:srgbClr val="FFFFFF"/>
                        </a:solidFill>
                        <a:ln w="9525">
                          <a:solidFill>
                            <a:srgbClr val="000000"/>
                          </a:solidFill>
                          <a:miter lim="800000"/>
                          <a:headEnd/>
                          <a:tailEnd/>
                        </a:ln>
                      </wps:spPr>
                      <wps:txbx>
                        <w:txbxContent>
                          <w:p w14:paraId="0E1B6FD3" w14:textId="77777777" w:rsidR="00614B1D" w:rsidRPr="007D4387" w:rsidRDefault="00614B1D" w:rsidP="00CE37F6">
                            <w:pPr>
                              <w:rPr>
                                <w:b/>
                                <w:sz w:val="24"/>
                                <w:szCs w:val="24"/>
                                <w:u w:val="single"/>
                              </w:rPr>
                            </w:pPr>
                            <w:r w:rsidRPr="007D4387">
                              <w:rPr>
                                <w:b/>
                                <w:sz w:val="24"/>
                                <w:szCs w:val="24"/>
                                <w:u w:val="single"/>
                              </w:rPr>
                              <w:t>Holderness Coast Management Case Study</w:t>
                            </w:r>
                          </w:p>
                          <w:p w14:paraId="4D9DA4FA" w14:textId="77777777" w:rsidR="00614B1D" w:rsidRPr="0011749A" w:rsidRDefault="00614B1D" w:rsidP="00CE37F6">
                            <w:pPr>
                              <w:rPr>
                                <w:b/>
                                <w:sz w:val="24"/>
                                <w:szCs w:val="24"/>
                              </w:rPr>
                            </w:pPr>
                            <w:r w:rsidRPr="0011749A">
                              <w:rPr>
                                <w:b/>
                                <w:sz w:val="24"/>
                                <w:szCs w:val="24"/>
                              </w:rPr>
                              <w:t>Use the following link to access Geofile sheet 141</w:t>
                            </w:r>
                          </w:p>
                          <w:p w14:paraId="33CEF4EB" w14:textId="77777777" w:rsidR="00614B1D" w:rsidRPr="0011749A" w:rsidRDefault="00441A57" w:rsidP="00CE37F6">
                            <w:pPr>
                              <w:rPr>
                                <w:b/>
                                <w:sz w:val="24"/>
                                <w:szCs w:val="24"/>
                              </w:rPr>
                            </w:pPr>
                            <w:hyperlink r:id="rId17" w:history="1">
                              <w:r w:rsidR="00614B1D" w:rsidRPr="0011749A">
                                <w:rPr>
                                  <w:rStyle w:val="Hyperlink"/>
                                  <w:b/>
                                  <w:sz w:val="24"/>
                                  <w:szCs w:val="24"/>
                                </w:rPr>
                                <w:t>https://docs.google.com/file/d/0B3f2vAtzoOT6OFBqSTZMeUxOb1U/edit</w:t>
                              </w:r>
                            </w:hyperlink>
                          </w:p>
                          <w:p w14:paraId="2596BD01" w14:textId="3EAFE489" w:rsidR="00614B1D" w:rsidRPr="0011749A" w:rsidRDefault="00614B1D" w:rsidP="00CE37F6">
                            <w:pPr>
                              <w:rPr>
                                <w:b/>
                                <w:sz w:val="24"/>
                                <w:szCs w:val="24"/>
                              </w:rPr>
                            </w:pPr>
                            <w:r w:rsidRPr="0011749A">
                              <w:rPr>
                                <w:b/>
                                <w:sz w:val="24"/>
                                <w:szCs w:val="24"/>
                              </w:rPr>
                              <w:t>Draw a sketch of the Holderness Coast and annotate the different management techniques used at the following locations:-</w:t>
                            </w:r>
                          </w:p>
                          <w:p w14:paraId="22DD9CD7" w14:textId="77777777" w:rsidR="00614B1D" w:rsidRPr="0011749A" w:rsidRDefault="00614B1D" w:rsidP="00CE37F6">
                            <w:pPr>
                              <w:rPr>
                                <w:b/>
                                <w:sz w:val="24"/>
                                <w:szCs w:val="24"/>
                              </w:rPr>
                            </w:pPr>
                            <w:r w:rsidRPr="0011749A">
                              <w:rPr>
                                <w:b/>
                                <w:sz w:val="24"/>
                                <w:szCs w:val="24"/>
                              </w:rPr>
                              <w:t>Hornsea, Withensea, Easington, Mappleton, Spurn Head.</w:t>
                            </w:r>
                          </w:p>
                          <w:p w14:paraId="2AD6B6E7" w14:textId="77777777" w:rsidR="00614B1D" w:rsidRPr="007D4387" w:rsidRDefault="00614B1D" w:rsidP="00CE37F6">
                            <w:pPr>
                              <w:rPr>
                                <w:b/>
                                <w:sz w:val="28"/>
                                <w:szCs w:val="28"/>
                              </w:rPr>
                            </w:pPr>
                            <w:r w:rsidRPr="007D4387">
                              <w:rPr>
                                <w:b/>
                                <w:sz w:val="24"/>
                                <w:szCs w:val="24"/>
                              </w:rPr>
                              <w:t>Assess their success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348E45" id="_x0000_s1029" type="#_x0000_t202" style="position:absolute;margin-left:456.55pt;margin-top:0;width:507.75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">
                <v:textbox style="mso-fit-shape-to-text:t">
                  <w:txbxContent>
                    <w:p w14:paraId="0E1B6FD3" w14:textId="77777777" w:rsidR="00614B1D" w:rsidRPr="007D4387" w:rsidRDefault="00614B1D" w:rsidP="00CE37F6">
                      <w:pPr>
                        <w:rPr>
                          <w:b/>
                          <w:sz w:val="24"/>
                          <w:szCs w:val="24"/>
                          <w:u w:val="single"/>
                        </w:rPr>
                      </w:pPr>
                      <w:r w:rsidRPr="007D4387">
                        <w:rPr>
                          <w:b/>
                          <w:sz w:val="24"/>
                          <w:szCs w:val="24"/>
                          <w:u w:val="single"/>
                        </w:rPr>
                        <w:t>Holderness Coast Management Case Study</w:t>
                      </w:r>
                    </w:p>
                    <w:p w14:paraId="4D9DA4FA" w14:textId="77777777" w:rsidR="00614B1D" w:rsidRPr="0011749A" w:rsidRDefault="00614B1D" w:rsidP="00CE37F6">
                      <w:pPr>
                        <w:rPr>
                          <w:b/>
                          <w:sz w:val="24"/>
                          <w:szCs w:val="24"/>
                        </w:rPr>
                      </w:pPr>
                      <w:r w:rsidRPr="0011749A">
                        <w:rPr>
                          <w:b/>
                          <w:sz w:val="24"/>
                          <w:szCs w:val="24"/>
                        </w:rPr>
                        <w:t xml:space="preserve">Use the following link to access </w:t>
                      </w:r>
                      <w:proofErr w:type="spellStart"/>
                      <w:r w:rsidRPr="0011749A">
                        <w:rPr>
                          <w:b/>
                          <w:sz w:val="24"/>
                          <w:szCs w:val="24"/>
                        </w:rPr>
                        <w:t>Geofile</w:t>
                      </w:r>
                      <w:proofErr w:type="spellEnd"/>
                      <w:r w:rsidRPr="0011749A">
                        <w:rPr>
                          <w:b/>
                          <w:sz w:val="24"/>
                          <w:szCs w:val="24"/>
                        </w:rPr>
                        <w:t xml:space="preserve"> sheet 141</w:t>
                      </w:r>
                    </w:p>
                    <w:p w14:paraId="33CEF4EB" w14:textId="77777777" w:rsidR="00614B1D" w:rsidRPr="0011749A" w:rsidRDefault="00614B1D" w:rsidP="00CE37F6">
                      <w:pPr>
                        <w:rPr>
                          <w:b/>
                          <w:sz w:val="24"/>
                          <w:szCs w:val="24"/>
                        </w:rPr>
                      </w:pPr>
                      <w:hyperlink r:id="rId18" w:history="1">
                        <w:r w:rsidRPr="0011749A">
                          <w:rPr>
                            <w:rStyle w:val="Hyperlink"/>
                            <w:b/>
                            <w:sz w:val="24"/>
                            <w:szCs w:val="24"/>
                          </w:rPr>
                          <w:t>https://docs.google.com/file/d/0B3f2vAtzoOT6OFBqSTZMeUxOb1U/edit</w:t>
                        </w:r>
                      </w:hyperlink>
                    </w:p>
                    <w:p w14:paraId="2596BD01" w14:textId="3EAFE489" w:rsidR="00614B1D" w:rsidRPr="0011749A" w:rsidRDefault="00614B1D" w:rsidP="00CE37F6">
                      <w:pPr>
                        <w:rPr>
                          <w:b/>
                          <w:sz w:val="24"/>
                          <w:szCs w:val="24"/>
                        </w:rPr>
                      </w:pPr>
                      <w:r w:rsidRPr="0011749A">
                        <w:rPr>
                          <w:b/>
                          <w:sz w:val="24"/>
                          <w:szCs w:val="24"/>
                        </w:rPr>
                        <w:t>Draw a sketch of the Holderness Coast and annotate the different management techniques used at the following locations:-</w:t>
                      </w:r>
                    </w:p>
                    <w:p w14:paraId="22DD9CD7" w14:textId="77777777" w:rsidR="00614B1D" w:rsidRPr="0011749A" w:rsidRDefault="00614B1D" w:rsidP="00CE37F6">
                      <w:pPr>
                        <w:rPr>
                          <w:b/>
                          <w:sz w:val="24"/>
                          <w:szCs w:val="24"/>
                        </w:rPr>
                      </w:pPr>
                      <w:proofErr w:type="spellStart"/>
                      <w:r w:rsidRPr="0011749A">
                        <w:rPr>
                          <w:b/>
                          <w:sz w:val="24"/>
                          <w:szCs w:val="24"/>
                        </w:rPr>
                        <w:t>Hornsea</w:t>
                      </w:r>
                      <w:proofErr w:type="spellEnd"/>
                      <w:r w:rsidRPr="0011749A">
                        <w:rPr>
                          <w:b/>
                          <w:sz w:val="24"/>
                          <w:szCs w:val="24"/>
                        </w:rPr>
                        <w:t xml:space="preserve">, </w:t>
                      </w:r>
                      <w:proofErr w:type="spellStart"/>
                      <w:r w:rsidRPr="0011749A">
                        <w:rPr>
                          <w:b/>
                          <w:sz w:val="24"/>
                          <w:szCs w:val="24"/>
                        </w:rPr>
                        <w:t>Withensea</w:t>
                      </w:r>
                      <w:proofErr w:type="spellEnd"/>
                      <w:r w:rsidRPr="0011749A">
                        <w:rPr>
                          <w:b/>
                          <w:sz w:val="24"/>
                          <w:szCs w:val="24"/>
                        </w:rPr>
                        <w:t xml:space="preserve">, Easington, </w:t>
                      </w:r>
                      <w:proofErr w:type="spellStart"/>
                      <w:r w:rsidRPr="0011749A">
                        <w:rPr>
                          <w:b/>
                          <w:sz w:val="24"/>
                          <w:szCs w:val="24"/>
                        </w:rPr>
                        <w:t>Mappleton</w:t>
                      </w:r>
                      <w:proofErr w:type="spellEnd"/>
                      <w:r w:rsidRPr="0011749A">
                        <w:rPr>
                          <w:b/>
                          <w:sz w:val="24"/>
                          <w:szCs w:val="24"/>
                        </w:rPr>
                        <w:t>, Spurn Head.</w:t>
                      </w:r>
                    </w:p>
                    <w:p w14:paraId="2AD6B6E7" w14:textId="77777777" w:rsidR="00614B1D" w:rsidRPr="007D4387" w:rsidRDefault="00614B1D" w:rsidP="00CE37F6">
                      <w:pPr>
                        <w:rPr>
                          <w:b/>
                          <w:sz w:val="28"/>
                          <w:szCs w:val="28"/>
                        </w:rPr>
                      </w:pPr>
                      <w:r w:rsidRPr="007D4387">
                        <w:rPr>
                          <w:b/>
                          <w:sz w:val="24"/>
                          <w:szCs w:val="24"/>
                        </w:rPr>
                        <w:t>Assess their success</w:t>
                      </w:r>
                    </w:p>
                  </w:txbxContent>
                </v:textbox>
                <w10:wrap type="square" anchorx="margin"/>
              </v:shape>
            </w:pict>
          </mc:Fallback>
        </mc:AlternateContent>
      </w:r>
    </w:p>
    <w:p w14:paraId="6EFB7579" w14:textId="7E055B6F" w:rsidR="00BA374F" w:rsidRPr="00BA374F" w:rsidRDefault="00867954" w:rsidP="00FE4624">
      <w:pPr>
        <w:rPr>
          <w:b/>
        </w:rPr>
      </w:pPr>
      <w:r>
        <w:rPr>
          <w:b/>
        </w:rPr>
        <w:br w:type="page"/>
      </w:r>
      <w:r w:rsidR="008C6063" w:rsidRPr="008C6063">
        <w:rPr>
          <w:b/>
          <w:u w:val="single"/>
        </w:rPr>
        <w:lastRenderedPageBreak/>
        <w:t>Soft Engineering Techniques</w:t>
      </w:r>
    </w:p>
    <w:tbl>
      <w:tblPr>
        <w:tblStyle w:val="TableGrid"/>
        <w:tblW w:w="10768" w:type="dxa"/>
        <w:tblLook w:val="04A0" w:firstRow="1" w:lastRow="0" w:firstColumn="1" w:lastColumn="0" w:noHBand="0" w:noVBand="1"/>
      </w:tblPr>
      <w:tblGrid>
        <w:gridCol w:w="2748"/>
        <w:gridCol w:w="1957"/>
        <w:gridCol w:w="2092"/>
        <w:gridCol w:w="1979"/>
        <w:gridCol w:w="1992"/>
      </w:tblGrid>
      <w:tr w:rsidR="00CE37F6" w14:paraId="08F87931" w14:textId="77777777" w:rsidTr="00BA374F">
        <w:tc>
          <w:tcPr>
            <w:tcW w:w="2748" w:type="dxa"/>
            <w:vAlign w:val="center"/>
          </w:tcPr>
          <w:p w14:paraId="7AE67919" w14:textId="77777777" w:rsidR="00CE37F6" w:rsidRDefault="00CE37F6" w:rsidP="00CE37F6">
            <w:r w:rsidRPr="00233645">
              <w:rPr>
                <w:b/>
                <w:bCs/>
              </w:rPr>
              <w:t>Defence</w:t>
            </w:r>
          </w:p>
        </w:tc>
        <w:tc>
          <w:tcPr>
            <w:tcW w:w="1957" w:type="dxa"/>
            <w:vAlign w:val="center"/>
          </w:tcPr>
          <w:p w14:paraId="76C0BE66" w14:textId="77777777" w:rsidR="00CE37F6" w:rsidRDefault="00CE37F6" w:rsidP="00CE37F6">
            <w:r w:rsidRPr="00233645">
              <w:rPr>
                <w:b/>
                <w:bCs/>
              </w:rPr>
              <w:t>Description</w:t>
            </w:r>
            <w:r>
              <w:rPr>
                <w:b/>
                <w:bCs/>
              </w:rPr>
              <w:t xml:space="preserve"> (What are they and how do they work)</w:t>
            </w:r>
          </w:p>
        </w:tc>
        <w:tc>
          <w:tcPr>
            <w:tcW w:w="2092" w:type="dxa"/>
            <w:vAlign w:val="center"/>
          </w:tcPr>
          <w:p w14:paraId="5B5534E2" w14:textId="197CBCBB" w:rsidR="00CE37F6" w:rsidRDefault="009E26DC" w:rsidP="00CE37F6">
            <w:r>
              <w:rPr>
                <w:b/>
                <w:bCs/>
              </w:rPr>
              <w:t>Advantages</w:t>
            </w:r>
          </w:p>
        </w:tc>
        <w:tc>
          <w:tcPr>
            <w:tcW w:w="1979" w:type="dxa"/>
            <w:vAlign w:val="center"/>
          </w:tcPr>
          <w:p w14:paraId="6EDA963E" w14:textId="5A4FB035" w:rsidR="00CE37F6" w:rsidRDefault="009E26DC" w:rsidP="00CE37F6">
            <w:r>
              <w:rPr>
                <w:b/>
                <w:bCs/>
              </w:rPr>
              <w:t>Disadvantages</w:t>
            </w:r>
          </w:p>
        </w:tc>
        <w:tc>
          <w:tcPr>
            <w:tcW w:w="1992" w:type="dxa"/>
          </w:tcPr>
          <w:p w14:paraId="52C2C80D" w14:textId="77777777" w:rsidR="00CE37F6" w:rsidRDefault="00CE37F6" w:rsidP="00CE37F6"/>
          <w:p w14:paraId="15817A8F" w14:textId="77777777" w:rsidR="00CE37F6" w:rsidRPr="00CE37F6" w:rsidRDefault="00CE37F6" w:rsidP="00CE37F6">
            <w:pPr>
              <w:rPr>
                <w:b/>
              </w:rPr>
            </w:pPr>
            <w:r w:rsidRPr="00CE37F6">
              <w:rPr>
                <w:b/>
              </w:rPr>
              <w:t>Costs</w:t>
            </w:r>
          </w:p>
          <w:p w14:paraId="23477FA4" w14:textId="77777777" w:rsidR="00CE37F6" w:rsidRDefault="00CE37F6" w:rsidP="00CE37F6"/>
        </w:tc>
      </w:tr>
      <w:tr w:rsidR="00CE37F6" w14:paraId="4D30FB76" w14:textId="77777777" w:rsidTr="00BA374F">
        <w:tc>
          <w:tcPr>
            <w:tcW w:w="2748" w:type="dxa"/>
          </w:tcPr>
          <w:p w14:paraId="3F4E12A2" w14:textId="77777777" w:rsidR="00CE37F6" w:rsidRDefault="00CE37F6" w:rsidP="00CE37F6"/>
          <w:p w14:paraId="312DB5C8" w14:textId="199E59D4" w:rsidR="00CE37F6" w:rsidRDefault="00CE37F6" w:rsidP="00CE37F6">
            <w:r w:rsidRPr="008C6063">
              <w:rPr>
                <w:noProof/>
                <w:lang w:eastAsia="en-GB"/>
              </w:rPr>
              <w:drawing>
                <wp:inline distT="0" distB="0" distL="0" distR="0" wp14:anchorId="6AE8E910" wp14:editId="3101E503">
                  <wp:extent cx="1438275" cy="1078240"/>
                  <wp:effectExtent l="0" t="0" r="0" b="7620"/>
                  <wp:docPr id="25" name="Picture 2" descr="Image result for beach nourishment seaford">
                    <a:extLst xmlns:a="http://schemas.openxmlformats.org/drawingml/2006/main">
                      <a:ext uri="{FF2B5EF4-FFF2-40B4-BE49-F238E27FC236}">
                        <a16:creationId xmlns:a16="http://schemas.microsoft.com/office/drawing/2014/main" id="{38220DA5-977A-4113-9FFA-2D4281568B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6" name="Picture 2" descr="Image result for beach nourishment seaford">
                            <a:extLst>
                              <a:ext uri="{FF2B5EF4-FFF2-40B4-BE49-F238E27FC236}">
                                <a16:creationId xmlns:a16="http://schemas.microsoft.com/office/drawing/2014/main" id="{38220DA5-977A-4113-9FFA-2D4281568B4D}"/>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8138" cy="1085634"/>
                          </a:xfrm>
                          <a:prstGeom prst="rect">
                            <a:avLst/>
                          </a:prstGeom>
                          <a:noFill/>
                          <a:ln>
                            <a:noFill/>
                          </a:ln>
                          <a:extLst/>
                        </pic:spPr>
                      </pic:pic>
                    </a:graphicData>
                  </a:graphic>
                </wp:inline>
              </w:drawing>
            </w:r>
          </w:p>
          <w:p w14:paraId="397876AA" w14:textId="73EA0733" w:rsidR="00CE37F6" w:rsidRDefault="00CE37F6" w:rsidP="00CE37F6"/>
          <w:p w14:paraId="5D6D3711" w14:textId="77777777" w:rsidR="00CE37F6" w:rsidRDefault="00CE37F6" w:rsidP="00CE37F6">
            <w:r>
              <w:t>___________________</w:t>
            </w:r>
          </w:p>
          <w:p w14:paraId="41E662D0" w14:textId="77777777" w:rsidR="00CE37F6" w:rsidRDefault="00CE37F6" w:rsidP="00CE37F6"/>
        </w:tc>
        <w:tc>
          <w:tcPr>
            <w:tcW w:w="1957" w:type="dxa"/>
          </w:tcPr>
          <w:p w14:paraId="3E69A506" w14:textId="77777777" w:rsidR="00CE37F6" w:rsidRDefault="00CE37F6" w:rsidP="00CE37F6"/>
        </w:tc>
        <w:tc>
          <w:tcPr>
            <w:tcW w:w="2092" w:type="dxa"/>
          </w:tcPr>
          <w:p w14:paraId="75EC9A63" w14:textId="77777777" w:rsidR="00CE37F6" w:rsidRDefault="00CE37F6" w:rsidP="00CE37F6"/>
        </w:tc>
        <w:tc>
          <w:tcPr>
            <w:tcW w:w="1979" w:type="dxa"/>
          </w:tcPr>
          <w:p w14:paraId="10EBC58C" w14:textId="77777777" w:rsidR="00CE37F6" w:rsidRDefault="00CE37F6" w:rsidP="00CE37F6"/>
        </w:tc>
        <w:tc>
          <w:tcPr>
            <w:tcW w:w="1992" w:type="dxa"/>
          </w:tcPr>
          <w:p w14:paraId="40064FD2" w14:textId="77777777" w:rsidR="00CE37F6" w:rsidRDefault="00CE37F6" w:rsidP="00CE37F6"/>
        </w:tc>
      </w:tr>
      <w:tr w:rsidR="00CE37F6" w14:paraId="4F4C0B1C" w14:textId="77777777" w:rsidTr="00BA374F">
        <w:tc>
          <w:tcPr>
            <w:tcW w:w="2748" w:type="dxa"/>
          </w:tcPr>
          <w:p w14:paraId="6B2BC557" w14:textId="69FE9FAB" w:rsidR="00CE37F6" w:rsidRDefault="00CE37F6" w:rsidP="00CE37F6"/>
          <w:p w14:paraId="356839A0" w14:textId="6C362409" w:rsidR="00CE37F6" w:rsidRDefault="00CE37F6" w:rsidP="00CE37F6">
            <w:r w:rsidRPr="008C6063">
              <w:rPr>
                <w:noProof/>
                <w:lang w:eastAsia="en-GB"/>
              </w:rPr>
              <w:drawing>
                <wp:inline distT="0" distB="0" distL="0" distR="0" wp14:anchorId="476AE149" wp14:editId="31BA3D8A">
                  <wp:extent cx="1019175" cy="1212106"/>
                  <wp:effectExtent l="0" t="0" r="0" b="7620"/>
                  <wp:docPr id="26" name="Picture 4" descr="Image result for cliff drainage">
                    <a:extLst xmlns:a="http://schemas.openxmlformats.org/drawingml/2006/main">
                      <a:ext uri="{FF2B5EF4-FFF2-40B4-BE49-F238E27FC236}">
                        <a16:creationId xmlns:a16="http://schemas.microsoft.com/office/drawing/2014/main" id="{852F2691-FA62-4692-B144-F05D59314C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7" name="Picture 4" descr="Image result for cliff drainage">
                            <a:extLst>
                              <a:ext uri="{FF2B5EF4-FFF2-40B4-BE49-F238E27FC236}">
                                <a16:creationId xmlns:a16="http://schemas.microsoft.com/office/drawing/2014/main" id="{852F2691-FA62-4692-B144-F05D59314C68}"/>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r="4546" b="15016"/>
                          <a:stretch>
                            <a:fillRect/>
                          </a:stretch>
                        </pic:blipFill>
                        <pic:spPr bwMode="auto">
                          <a:xfrm>
                            <a:off x="0" y="0"/>
                            <a:ext cx="1036693" cy="1232940"/>
                          </a:xfrm>
                          <a:prstGeom prst="rect">
                            <a:avLst/>
                          </a:prstGeom>
                          <a:noFill/>
                          <a:ln>
                            <a:noFill/>
                          </a:ln>
                          <a:extLst/>
                        </pic:spPr>
                      </pic:pic>
                    </a:graphicData>
                  </a:graphic>
                </wp:inline>
              </w:drawing>
            </w:r>
          </w:p>
          <w:p w14:paraId="7A77848A" w14:textId="77777777" w:rsidR="00CE37F6" w:rsidRDefault="00CE37F6" w:rsidP="00CE37F6"/>
          <w:p w14:paraId="5624A508" w14:textId="77777777" w:rsidR="00CE37F6" w:rsidRDefault="00CE37F6" w:rsidP="00CE37F6">
            <w:r>
              <w:t>___________________</w:t>
            </w:r>
          </w:p>
          <w:p w14:paraId="56DC0A55" w14:textId="77777777" w:rsidR="00CE37F6" w:rsidRDefault="00CE37F6" w:rsidP="00CE37F6"/>
        </w:tc>
        <w:tc>
          <w:tcPr>
            <w:tcW w:w="1957" w:type="dxa"/>
          </w:tcPr>
          <w:p w14:paraId="52854455" w14:textId="77777777" w:rsidR="00CE37F6" w:rsidRDefault="00CE37F6" w:rsidP="00CE37F6"/>
        </w:tc>
        <w:tc>
          <w:tcPr>
            <w:tcW w:w="2092" w:type="dxa"/>
          </w:tcPr>
          <w:p w14:paraId="5D9B4878" w14:textId="77777777" w:rsidR="00CE37F6" w:rsidRDefault="00CE37F6" w:rsidP="00CE37F6"/>
        </w:tc>
        <w:tc>
          <w:tcPr>
            <w:tcW w:w="1979" w:type="dxa"/>
          </w:tcPr>
          <w:p w14:paraId="29380A66" w14:textId="77777777" w:rsidR="00CE37F6" w:rsidRDefault="00CE37F6" w:rsidP="00CE37F6"/>
        </w:tc>
        <w:tc>
          <w:tcPr>
            <w:tcW w:w="1992" w:type="dxa"/>
          </w:tcPr>
          <w:p w14:paraId="65F3A69F" w14:textId="77777777" w:rsidR="00CE37F6" w:rsidRDefault="00CE37F6" w:rsidP="00CE37F6"/>
        </w:tc>
      </w:tr>
      <w:tr w:rsidR="00CE37F6" w14:paraId="5C0BFEF4" w14:textId="77777777" w:rsidTr="00BA374F">
        <w:tc>
          <w:tcPr>
            <w:tcW w:w="2748" w:type="dxa"/>
          </w:tcPr>
          <w:p w14:paraId="335319D9" w14:textId="70BDF26E" w:rsidR="00CE37F6" w:rsidRDefault="00CE37F6" w:rsidP="00CE37F6"/>
          <w:p w14:paraId="16136A28" w14:textId="793E1A9D" w:rsidR="00CE37F6" w:rsidRDefault="00CE37F6" w:rsidP="00CE37F6"/>
          <w:p w14:paraId="01DC4F96" w14:textId="1A500DA8" w:rsidR="00CE37F6" w:rsidRDefault="00BA374F" w:rsidP="00CE37F6">
            <w:r w:rsidRPr="008C6063">
              <w:rPr>
                <w:noProof/>
                <w:lang w:eastAsia="en-GB"/>
              </w:rPr>
              <w:drawing>
                <wp:inline distT="0" distB="0" distL="0" distR="0" wp14:anchorId="0C28A606" wp14:editId="0E75EC4E">
                  <wp:extent cx="1425575" cy="919162"/>
                  <wp:effectExtent l="0" t="0" r="3175" b="0"/>
                  <wp:docPr id="27" name="Picture 4" descr="Image result for dune stabilisation">
                    <a:extLst xmlns:a="http://schemas.openxmlformats.org/drawingml/2006/main">
                      <a:ext uri="{FF2B5EF4-FFF2-40B4-BE49-F238E27FC236}">
                        <a16:creationId xmlns:a16="http://schemas.microsoft.com/office/drawing/2014/main" id="{8F17F477-1A6C-436C-A43C-F3F66CA1C8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8" name="Picture 4" descr="Image result for dune stabilisation">
                            <a:extLst>
                              <a:ext uri="{FF2B5EF4-FFF2-40B4-BE49-F238E27FC236}">
                                <a16:creationId xmlns:a16="http://schemas.microsoft.com/office/drawing/2014/main" id="{8F17F477-1A6C-436C-A43C-F3F66CA1C867}"/>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b="14104"/>
                          <a:stretch>
                            <a:fillRect/>
                          </a:stretch>
                        </pic:blipFill>
                        <pic:spPr bwMode="auto">
                          <a:xfrm>
                            <a:off x="0" y="0"/>
                            <a:ext cx="1425575" cy="919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AD51436" w14:textId="03B89B0B" w:rsidR="00CE37F6" w:rsidRDefault="00CE37F6" w:rsidP="00CE37F6"/>
          <w:p w14:paraId="1B753143" w14:textId="77777777" w:rsidR="00CE37F6" w:rsidRDefault="00CE37F6" w:rsidP="00CE37F6"/>
          <w:p w14:paraId="79EFA26A" w14:textId="77777777" w:rsidR="00CE37F6" w:rsidRDefault="00CE37F6" w:rsidP="00CE37F6">
            <w:r>
              <w:t>___________________</w:t>
            </w:r>
          </w:p>
          <w:p w14:paraId="7936BCDB" w14:textId="77777777" w:rsidR="00CE37F6" w:rsidRDefault="00CE37F6" w:rsidP="00CE37F6"/>
        </w:tc>
        <w:tc>
          <w:tcPr>
            <w:tcW w:w="1957" w:type="dxa"/>
          </w:tcPr>
          <w:p w14:paraId="43F8239B" w14:textId="77777777" w:rsidR="00CE37F6" w:rsidRDefault="00CE37F6" w:rsidP="00CE37F6"/>
        </w:tc>
        <w:tc>
          <w:tcPr>
            <w:tcW w:w="2092" w:type="dxa"/>
          </w:tcPr>
          <w:p w14:paraId="217AC980" w14:textId="77777777" w:rsidR="00CE37F6" w:rsidRDefault="00CE37F6" w:rsidP="00CE37F6"/>
        </w:tc>
        <w:tc>
          <w:tcPr>
            <w:tcW w:w="1979" w:type="dxa"/>
          </w:tcPr>
          <w:p w14:paraId="7E910551" w14:textId="77777777" w:rsidR="00CE37F6" w:rsidRDefault="00CE37F6" w:rsidP="00CE37F6"/>
        </w:tc>
        <w:tc>
          <w:tcPr>
            <w:tcW w:w="1992" w:type="dxa"/>
          </w:tcPr>
          <w:p w14:paraId="1C86021E" w14:textId="77777777" w:rsidR="00CE37F6" w:rsidRDefault="00CE37F6" w:rsidP="00CE37F6"/>
        </w:tc>
      </w:tr>
      <w:tr w:rsidR="00CE37F6" w14:paraId="24EF1BCF" w14:textId="77777777" w:rsidTr="00BA374F">
        <w:tc>
          <w:tcPr>
            <w:tcW w:w="2748" w:type="dxa"/>
          </w:tcPr>
          <w:p w14:paraId="788A9921" w14:textId="0A4FD961" w:rsidR="00CE37F6" w:rsidRDefault="00CE37F6" w:rsidP="00CE37F6"/>
          <w:p w14:paraId="78218BC2" w14:textId="745D1A15" w:rsidR="00CE37F6" w:rsidRDefault="00BA374F" w:rsidP="00CE37F6">
            <w:r w:rsidRPr="008C6063">
              <w:rPr>
                <w:noProof/>
                <w:lang w:eastAsia="en-GB"/>
              </w:rPr>
              <w:drawing>
                <wp:inline distT="0" distB="0" distL="0" distR="0" wp14:anchorId="32BE87DF" wp14:editId="526F53BF">
                  <wp:extent cx="1608137" cy="962025"/>
                  <wp:effectExtent l="0" t="0" r="0" b="0"/>
                  <wp:docPr id="28" name="Picture 2" descr="Image result for managed retreat">
                    <a:extLst xmlns:a="http://schemas.openxmlformats.org/drawingml/2006/main">
                      <a:ext uri="{FF2B5EF4-FFF2-40B4-BE49-F238E27FC236}">
                        <a16:creationId xmlns:a16="http://schemas.microsoft.com/office/drawing/2014/main" id="{11555BB6-D846-4699-9342-9AD1B62B10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9" name="Picture 2" descr="Image result for managed retreat">
                            <a:extLst>
                              <a:ext uri="{FF2B5EF4-FFF2-40B4-BE49-F238E27FC236}">
                                <a16:creationId xmlns:a16="http://schemas.microsoft.com/office/drawing/2014/main" id="{11555BB6-D846-4699-9342-9AD1B62B101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b="11230"/>
                          <a:stretch>
                            <a:fillRect/>
                          </a:stretch>
                        </pic:blipFill>
                        <pic:spPr bwMode="auto">
                          <a:xfrm>
                            <a:off x="0" y="0"/>
                            <a:ext cx="1608137"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9FB8C96" w14:textId="77777777" w:rsidR="00CE37F6" w:rsidRDefault="00CE37F6" w:rsidP="00CE37F6"/>
          <w:p w14:paraId="024D1AC2" w14:textId="77777777" w:rsidR="00CE37F6" w:rsidRDefault="00CE37F6" w:rsidP="00CE37F6"/>
          <w:p w14:paraId="630823CB" w14:textId="77777777" w:rsidR="00CE37F6" w:rsidRDefault="00CE37F6" w:rsidP="00CE37F6">
            <w:r>
              <w:softHyphen/>
              <w:t>___________________</w:t>
            </w:r>
          </w:p>
          <w:p w14:paraId="4A52201A" w14:textId="77777777" w:rsidR="00CE37F6" w:rsidRDefault="00CE37F6" w:rsidP="00CE37F6"/>
        </w:tc>
        <w:tc>
          <w:tcPr>
            <w:tcW w:w="1957" w:type="dxa"/>
          </w:tcPr>
          <w:p w14:paraId="4BA671DE" w14:textId="77777777" w:rsidR="00CE37F6" w:rsidRDefault="00CE37F6" w:rsidP="00CE37F6"/>
        </w:tc>
        <w:tc>
          <w:tcPr>
            <w:tcW w:w="2092" w:type="dxa"/>
          </w:tcPr>
          <w:p w14:paraId="4B6B251E" w14:textId="77777777" w:rsidR="00CE37F6" w:rsidRDefault="00CE37F6" w:rsidP="00CE37F6"/>
        </w:tc>
        <w:tc>
          <w:tcPr>
            <w:tcW w:w="1979" w:type="dxa"/>
          </w:tcPr>
          <w:p w14:paraId="687BD713" w14:textId="77777777" w:rsidR="00CE37F6" w:rsidRDefault="00CE37F6" w:rsidP="00CE37F6"/>
        </w:tc>
        <w:tc>
          <w:tcPr>
            <w:tcW w:w="1992" w:type="dxa"/>
          </w:tcPr>
          <w:p w14:paraId="71F6D24F" w14:textId="77777777" w:rsidR="00CE37F6" w:rsidRDefault="00CE37F6" w:rsidP="00CE37F6"/>
        </w:tc>
      </w:tr>
    </w:tbl>
    <w:p w14:paraId="3E664F63" w14:textId="76006AF8" w:rsidR="008C6063" w:rsidRDefault="008C6063" w:rsidP="00FE4624">
      <w:pPr>
        <w:rPr>
          <w:b/>
          <w:u w:val="single"/>
        </w:rPr>
      </w:pPr>
    </w:p>
    <w:p w14:paraId="0B630AC9" w14:textId="52244E78" w:rsidR="008C6063" w:rsidRPr="008C6063" w:rsidRDefault="00DD3B17" w:rsidP="008C6063">
      <w:pPr>
        <w:rPr>
          <w:sz w:val="28"/>
          <w:szCs w:val="28"/>
        </w:rPr>
      </w:pPr>
      <w:r>
        <w:rPr>
          <w:sz w:val="28"/>
          <w:szCs w:val="28"/>
        </w:rPr>
        <w:t xml:space="preserve">OR ………… </w:t>
      </w:r>
      <w:r w:rsidR="008C6063" w:rsidRPr="00DD3B17">
        <w:rPr>
          <w:sz w:val="28"/>
          <w:szCs w:val="28"/>
        </w:rPr>
        <w:t xml:space="preserve">Do nothing - </w:t>
      </w:r>
      <w:r w:rsidR="008C6063" w:rsidRPr="008C6063">
        <w:rPr>
          <w:sz w:val="28"/>
          <w:szCs w:val="28"/>
        </w:rPr>
        <w:t>Use the land for activities which are low value and accept that the land will one day be lost to the sea.</w:t>
      </w:r>
    </w:p>
    <w:p w14:paraId="2C200C45" w14:textId="1167EE07" w:rsidR="009A2901" w:rsidRDefault="009A2901" w:rsidP="00FE4624">
      <w:pPr>
        <w:rPr>
          <w:b/>
          <w:u w:val="single"/>
        </w:rPr>
      </w:pPr>
      <w:r>
        <w:rPr>
          <w:b/>
          <w:u w:val="single"/>
        </w:rPr>
        <w:lastRenderedPageBreak/>
        <w:t>Medmery Managed Realignment Scheme</w:t>
      </w:r>
    </w:p>
    <w:p w14:paraId="1317FF7D" w14:textId="6F6D202A" w:rsidR="009A2901" w:rsidRDefault="00441A57" w:rsidP="00FE4624">
      <w:pPr>
        <w:rPr>
          <w:b/>
          <w:u w:val="single"/>
        </w:rPr>
      </w:pPr>
      <w:hyperlink r:id="rId23" w:history="1">
        <w:r w:rsidR="009A2901" w:rsidRPr="00F322A6">
          <w:rPr>
            <w:rStyle w:val="Hyperlink"/>
            <w:b/>
          </w:rPr>
          <w:t>https://www.youtube.com/watch?v=x7jemyJujg8</w:t>
        </w:r>
      </w:hyperlink>
    </w:p>
    <w:p w14:paraId="7F3E5B17" w14:textId="74A11846" w:rsidR="00DD3B17" w:rsidRDefault="005D2D03" w:rsidP="00FE4624">
      <w:pPr>
        <w:rPr>
          <w:b/>
          <w:u w:val="single"/>
        </w:rPr>
      </w:pPr>
      <w:r>
        <w:rPr>
          <w:noProof/>
          <w:lang w:eastAsia="en-GB"/>
        </w:rPr>
        <w:drawing>
          <wp:inline distT="0" distB="0" distL="0" distR="0" wp14:anchorId="4B9505B5" wp14:editId="36BFBC21">
            <wp:extent cx="6076950" cy="3590925"/>
            <wp:effectExtent l="0" t="0" r="0" b="9525"/>
            <wp:docPr id="30" name="Picture 30" descr="https://sustainableinterventions4.files.wordpress.com/2015/02/medmerry-638x3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stainableinterventions4.files.wordpress.com/2015/02/medmerry-638x377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6A23FB84" w14:textId="77777777" w:rsidR="00441A57" w:rsidRDefault="00441A57" w:rsidP="00FE4624">
      <w:pPr>
        <w:rPr>
          <w:b/>
        </w:rPr>
      </w:pPr>
      <w:r>
        <w:rPr>
          <w:b/>
        </w:rPr>
        <w:t>Where is Medmery?</w:t>
      </w:r>
    </w:p>
    <w:p w14:paraId="129421B6" w14:textId="77777777" w:rsidR="00441A57" w:rsidRDefault="00441A57" w:rsidP="00FE4624">
      <w:pPr>
        <w:rPr>
          <w:b/>
        </w:rPr>
      </w:pPr>
    </w:p>
    <w:p w14:paraId="38850D2D" w14:textId="3DBCE46E" w:rsidR="00DD3B17" w:rsidRPr="005D2D03" w:rsidRDefault="005D2D03" w:rsidP="00FE4624">
      <w:pPr>
        <w:rPr>
          <w:b/>
        </w:rPr>
      </w:pPr>
      <w:r w:rsidRPr="005D2D03">
        <w:rPr>
          <w:b/>
        </w:rPr>
        <w:t>Why was Medmery under threat?</w:t>
      </w:r>
    </w:p>
    <w:p w14:paraId="19A57F14" w14:textId="04875675" w:rsidR="005D2D03" w:rsidRPr="005D2D03" w:rsidRDefault="005D2D03" w:rsidP="00FE4624">
      <w:pPr>
        <w:rPr>
          <w:b/>
        </w:rPr>
      </w:pPr>
    </w:p>
    <w:p w14:paraId="570C78C8" w14:textId="77777777" w:rsidR="005D2D03" w:rsidRPr="005D2D03" w:rsidRDefault="005D2D03" w:rsidP="00FE4624">
      <w:pPr>
        <w:rPr>
          <w:b/>
        </w:rPr>
      </w:pPr>
    </w:p>
    <w:p w14:paraId="4E9C2D95" w14:textId="2589B775" w:rsidR="005D2D03" w:rsidRPr="005D2D03" w:rsidRDefault="005D2D03" w:rsidP="00FE4624">
      <w:pPr>
        <w:rPr>
          <w:b/>
        </w:rPr>
      </w:pPr>
    </w:p>
    <w:p w14:paraId="2F4FD541" w14:textId="676D5CF3" w:rsidR="005D2D03" w:rsidRPr="005D2D03" w:rsidRDefault="005D2D03" w:rsidP="00FE4624">
      <w:pPr>
        <w:rPr>
          <w:b/>
        </w:rPr>
      </w:pPr>
      <w:r w:rsidRPr="005D2D03">
        <w:rPr>
          <w:b/>
        </w:rPr>
        <w:t>What did they do?</w:t>
      </w:r>
    </w:p>
    <w:p w14:paraId="6993CFE2" w14:textId="23C6E447" w:rsidR="005D2D03" w:rsidRPr="005D2D03" w:rsidRDefault="005D2D03" w:rsidP="00FE4624">
      <w:pPr>
        <w:rPr>
          <w:b/>
        </w:rPr>
      </w:pPr>
    </w:p>
    <w:p w14:paraId="203035E9" w14:textId="04A11D21" w:rsidR="005D2D03" w:rsidRPr="005D2D03" w:rsidRDefault="005D2D03" w:rsidP="00FE4624">
      <w:pPr>
        <w:rPr>
          <w:b/>
        </w:rPr>
      </w:pPr>
    </w:p>
    <w:p w14:paraId="33E72C5E" w14:textId="5F3ED27E" w:rsidR="005D2D03" w:rsidRPr="005D2D03" w:rsidRDefault="005D2D03" w:rsidP="00FE4624">
      <w:pPr>
        <w:rPr>
          <w:b/>
        </w:rPr>
      </w:pPr>
    </w:p>
    <w:p w14:paraId="081E09BD" w14:textId="77777777" w:rsidR="005D2D03" w:rsidRPr="005D2D03" w:rsidRDefault="005D2D03" w:rsidP="00FE4624">
      <w:pPr>
        <w:rPr>
          <w:b/>
        </w:rPr>
      </w:pPr>
    </w:p>
    <w:p w14:paraId="17ECCF5A" w14:textId="1D99E8FE" w:rsidR="005D2D03" w:rsidRPr="005D2D03" w:rsidRDefault="005D2D03" w:rsidP="00FE4624">
      <w:pPr>
        <w:rPr>
          <w:b/>
        </w:rPr>
      </w:pPr>
      <w:r w:rsidRPr="005D2D03">
        <w:rPr>
          <w:b/>
        </w:rPr>
        <w:t>What were the 3 objectives of the scheme?</w:t>
      </w:r>
    </w:p>
    <w:p w14:paraId="348C2C0B" w14:textId="07BCDDEF" w:rsidR="005D2D03" w:rsidRDefault="005D2D03" w:rsidP="00FE4624">
      <w:pPr>
        <w:rPr>
          <w:b/>
          <w:u w:val="single"/>
        </w:rPr>
      </w:pPr>
    </w:p>
    <w:p w14:paraId="739AC761" w14:textId="27051BA5" w:rsidR="005D2D03" w:rsidRDefault="005D2D03" w:rsidP="00FE4624">
      <w:pPr>
        <w:rPr>
          <w:b/>
          <w:u w:val="single"/>
        </w:rPr>
      </w:pPr>
    </w:p>
    <w:p w14:paraId="0A025E83" w14:textId="77777777" w:rsidR="005D2D03" w:rsidRDefault="005D2D03" w:rsidP="00FE4624">
      <w:pPr>
        <w:rPr>
          <w:b/>
          <w:u w:val="single"/>
        </w:rPr>
      </w:pPr>
    </w:p>
    <w:p w14:paraId="296D7D9E" w14:textId="695DDA87" w:rsidR="00DD3B17" w:rsidRPr="005D2D03" w:rsidRDefault="005D2D03" w:rsidP="00FE4624">
      <w:pPr>
        <w:rPr>
          <w:b/>
        </w:rPr>
      </w:pPr>
      <w:r w:rsidRPr="005D2D03">
        <w:rPr>
          <w:b/>
        </w:rPr>
        <w:t>How successful do you think it has been?</w:t>
      </w:r>
    </w:p>
    <w:p w14:paraId="4490BE10" w14:textId="762F34B3" w:rsidR="00DD3B17" w:rsidRDefault="00DD3B17" w:rsidP="00FE4624">
      <w:pPr>
        <w:rPr>
          <w:b/>
          <w:u w:val="single"/>
        </w:rPr>
      </w:pPr>
      <w:bookmarkStart w:id="0" w:name="_GoBack"/>
      <w:bookmarkEnd w:id="0"/>
    </w:p>
    <w:p w14:paraId="32CDC3AD" w14:textId="070E7AA6" w:rsidR="005D2D03" w:rsidRDefault="0093601F" w:rsidP="00FE4624">
      <w:pPr>
        <w:rPr>
          <w:b/>
          <w:noProof/>
          <w:u w:val="single"/>
          <w:lang w:eastAsia="en-GB"/>
        </w:rPr>
      </w:pPr>
      <w:r>
        <w:rPr>
          <w:b/>
          <w:noProof/>
          <w:u w:val="single"/>
          <w:lang w:eastAsia="en-GB"/>
        </w:rPr>
        <w:lastRenderedPageBreak/>
        <w:t xml:space="preserve">Dune Regeneration and </w:t>
      </w:r>
      <w:r w:rsidR="005D2D03">
        <w:rPr>
          <w:b/>
          <w:noProof/>
          <w:u w:val="single"/>
          <w:lang w:eastAsia="en-GB"/>
        </w:rPr>
        <w:t>stabilisation Formby Point</w:t>
      </w:r>
    </w:p>
    <w:p w14:paraId="25E00BC6" w14:textId="53922935" w:rsidR="00DD3B17" w:rsidRDefault="005D2D03" w:rsidP="00FE4624">
      <w:pPr>
        <w:rPr>
          <w:b/>
          <w:u w:val="single"/>
        </w:rPr>
      </w:pPr>
      <w:r w:rsidRPr="005D2D03">
        <w:rPr>
          <w:b/>
          <w:noProof/>
          <w:u w:val="single"/>
          <w:lang w:eastAsia="en-GB"/>
        </w:rPr>
        <w:drawing>
          <wp:inline distT="0" distB="0" distL="0" distR="0" wp14:anchorId="0B0D4491" wp14:editId="7F694FAD">
            <wp:extent cx="6793239" cy="788670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585" b="11360"/>
                    <a:stretch/>
                  </pic:blipFill>
                  <pic:spPr bwMode="auto">
                    <a:xfrm>
                      <a:off x="0" y="0"/>
                      <a:ext cx="6797738" cy="7891923"/>
                    </a:xfrm>
                    <a:prstGeom prst="rect">
                      <a:avLst/>
                    </a:prstGeom>
                    <a:noFill/>
                    <a:ln>
                      <a:noFill/>
                    </a:ln>
                    <a:extLst>
                      <a:ext uri="{53640926-AAD7-44D8-BBD7-CCE9431645EC}">
                        <a14:shadowObscured xmlns:a14="http://schemas.microsoft.com/office/drawing/2010/main"/>
                      </a:ext>
                    </a:extLst>
                  </pic:spPr>
                </pic:pic>
              </a:graphicData>
            </a:graphic>
          </wp:inline>
        </w:drawing>
      </w:r>
    </w:p>
    <w:p w14:paraId="221A99FC" w14:textId="34A43B4E" w:rsidR="005D2D03" w:rsidRDefault="005D2D03">
      <w:pPr>
        <w:rPr>
          <w:b/>
          <w:noProof/>
          <w:u w:val="single"/>
          <w:lang w:eastAsia="en-GB"/>
        </w:rPr>
      </w:pPr>
      <w:r>
        <w:rPr>
          <w:b/>
          <w:noProof/>
          <w:u w:val="single"/>
          <w:lang w:eastAsia="en-GB"/>
        </w:rPr>
        <w:br w:type="page"/>
      </w:r>
    </w:p>
    <w:p w14:paraId="1B840145" w14:textId="77777777" w:rsidR="00DD3B17" w:rsidRDefault="00DD3B17" w:rsidP="00FE4624">
      <w:pPr>
        <w:rPr>
          <w:b/>
          <w:u w:val="single"/>
        </w:rPr>
      </w:pPr>
    </w:p>
    <w:p w14:paraId="29A10A90" w14:textId="4DE31A10" w:rsidR="00DD3B17" w:rsidRPr="005D2D03" w:rsidRDefault="005D2D03" w:rsidP="005D2D03">
      <w:pPr>
        <w:pStyle w:val="ListParagraph"/>
        <w:numPr>
          <w:ilvl w:val="0"/>
          <w:numId w:val="4"/>
        </w:numPr>
        <w:rPr>
          <w:b/>
        </w:rPr>
      </w:pPr>
      <w:r w:rsidRPr="005D2D03">
        <w:rPr>
          <w:b/>
        </w:rPr>
        <w:t>What is the average rate of erosion and why is this a problem? Include information on the wildlife, recreation, flooding and disruption to paths and roads.</w:t>
      </w:r>
    </w:p>
    <w:p w14:paraId="1C6BA97D" w14:textId="43116614" w:rsidR="005D2D03" w:rsidRPr="005D2D03" w:rsidRDefault="005D2D03" w:rsidP="005D2D03">
      <w:pPr>
        <w:rPr>
          <w:b/>
        </w:rPr>
      </w:pPr>
    </w:p>
    <w:p w14:paraId="0D85D6B3" w14:textId="13D3052F" w:rsidR="005D2D03" w:rsidRPr="005D2D03" w:rsidRDefault="005D2D03" w:rsidP="005D2D03">
      <w:pPr>
        <w:rPr>
          <w:b/>
        </w:rPr>
      </w:pPr>
    </w:p>
    <w:p w14:paraId="217AA4AF" w14:textId="23A70E21" w:rsidR="005D2D03" w:rsidRPr="005D2D03" w:rsidRDefault="005D2D03" w:rsidP="005D2D03">
      <w:pPr>
        <w:pStyle w:val="ListParagraph"/>
        <w:numPr>
          <w:ilvl w:val="0"/>
          <w:numId w:val="4"/>
        </w:numPr>
        <w:rPr>
          <w:b/>
        </w:rPr>
      </w:pPr>
      <w:r w:rsidRPr="005D2D03">
        <w:rPr>
          <w:b/>
        </w:rPr>
        <w:t>What are the physical and human causes of coastal erosion at Formby Point?</w:t>
      </w:r>
    </w:p>
    <w:p w14:paraId="5AD5DEFB" w14:textId="6F086F5F" w:rsidR="005D2D03" w:rsidRPr="005D2D03" w:rsidRDefault="005D2D03" w:rsidP="005D2D03">
      <w:pPr>
        <w:rPr>
          <w:b/>
        </w:rPr>
      </w:pPr>
    </w:p>
    <w:p w14:paraId="31A58945" w14:textId="40248952" w:rsidR="005D2D03" w:rsidRPr="005D2D03" w:rsidRDefault="005D2D03" w:rsidP="005D2D03">
      <w:pPr>
        <w:rPr>
          <w:b/>
        </w:rPr>
      </w:pPr>
    </w:p>
    <w:p w14:paraId="54B4D78B" w14:textId="37248130" w:rsidR="005D2D03" w:rsidRPr="005D2D03" w:rsidRDefault="005D2D03" w:rsidP="005D2D03">
      <w:pPr>
        <w:rPr>
          <w:b/>
        </w:rPr>
      </w:pPr>
    </w:p>
    <w:p w14:paraId="0E7CE668" w14:textId="72214787" w:rsidR="005D2D03" w:rsidRPr="005D2D03" w:rsidRDefault="005D2D03" w:rsidP="005D2D03">
      <w:pPr>
        <w:pStyle w:val="ListParagraph"/>
        <w:numPr>
          <w:ilvl w:val="0"/>
          <w:numId w:val="4"/>
        </w:numPr>
        <w:rPr>
          <w:b/>
        </w:rPr>
      </w:pPr>
      <w:r w:rsidRPr="005D2D03">
        <w:rPr>
          <w:b/>
        </w:rPr>
        <w:t>What has the Sefton Coast Management Scheme done to protect the dunes?</w:t>
      </w:r>
    </w:p>
    <w:p w14:paraId="7EFCEB8A" w14:textId="14FBDADD" w:rsidR="005D2D03" w:rsidRPr="005D2D03" w:rsidRDefault="005D2D03" w:rsidP="005D2D03">
      <w:pPr>
        <w:rPr>
          <w:b/>
        </w:rPr>
      </w:pPr>
    </w:p>
    <w:p w14:paraId="1D0810BA" w14:textId="6232CE96" w:rsidR="005D2D03" w:rsidRPr="005D2D03" w:rsidRDefault="005D2D03" w:rsidP="005D2D03">
      <w:pPr>
        <w:rPr>
          <w:b/>
        </w:rPr>
      </w:pPr>
    </w:p>
    <w:p w14:paraId="522C37AB" w14:textId="4384FB2F" w:rsidR="005D2D03" w:rsidRPr="005D2D03" w:rsidRDefault="005D2D03" w:rsidP="005D2D03">
      <w:pPr>
        <w:rPr>
          <w:b/>
        </w:rPr>
      </w:pPr>
    </w:p>
    <w:p w14:paraId="5FA51D21" w14:textId="05059675" w:rsidR="005D2D03" w:rsidRPr="005D2D03" w:rsidRDefault="005D2D03" w:rsidP="005D2D03">
      <w:pPr>
        <w:pStyle w:val="ListParagraph"/>
        <w:numPr>
          <w:ilvl w:val="0"/>
          <w:numId w:val="4"/>
        </w:numPr>
        <w:rPr>
          <w:b/>
        </w:rPr>
      </w:pPr>
      <w:r w:rsidRPr="005D2D03">
        <w:rPr>
          <w:b/>
        </w:rPr>
        <w:t xml:space="preserve">Why do you think that there has been a debate over the pine plantation that has been established in the area? </w:t>
      </w:r>
    </w:p>
    <w:p w14:paraId="1968A01F" w14:textId="5DD396DB" w:rsidR="00DD3B17" w:rsidRDefault="00DD3B17" w:rsidP="00FE4624">
      <w:pPr>
        <w:rPr>
          <w:b/>
          <w:u w:val="single"/>
        </w:rPr>
      </w:pPr>
    </w:p>
    <w:p w14:paraId="3C861A76" w14:textId="77777777" w:rsidR="005D2D03" w:rsidRDefault="005D2D03" w:rsidP="00FE4624">
      <w:pPr>
        <w:rPr>
          <w:b/>
          <w:sz w:val="28"/>
          <w:szCs w:val="28"/>
          <w:u w:val="single"/>
        </w:rPr>
      </w:pPr>
    </w:p>
    <w:p w14:paraId="615C307B" w14:textId="77777777" w:rsidR="005D2D03" w:rsidRDefault="005D2D03" w:rsidP="00FE4624">
      <w:pPr>
        <w:rPr>
          <w:b/>
          <w:sz w:val="28"/>
          <w:szCs w:val="28"/>
          <w:u w:val="single"/>
        </w:rPr>
      </w:pPr>
    </w:p>
    <w:p w14:paraId="1551712E" w14:textId="77777777" w:rsidR="005D2D03" w:rsidRDefault="005D2D03" w:rsidP="00FE4624">
      <w:pPr>
        <w:rPr>
          <w:b/>
          <w:sz w:val="28"/>
          <w:szCs w:val="28"/>
          <w:u w:val="single"/>
        </w:rPr>
      </w:pPr>
    </w:p>
    <w:p w14:paraId="194F4858" w14:textId="0C86BEA2" w:rsidR="00DD3B17" w:rsidRPr="005D2D03" w:rsidRDefault="00DD3B17" w:rsidP="00FE4624">
      <w:pPr>
        <w:rPr>
          <w:b/>
          <w:sz w:val="24"/>
          <w:szCs w:val="24"/>
          <w:u w:val="single"/>
        </w:rPr>
      </w:pPr>
      <w:r w:rsidRPr="005D2D03">
        <w:rPr>
          <w:b/>
          <w:sz w:val="24"/>
          <w:szCs w:val="24"/>
          <w:u w:val="single"/>
        </w:rPr>
        <w:t>Cost benefit Analysis (CBA)</w:t>
      </w:r>
    </w:p>
    <w:p w14:paraId="0D1D87F1" w14:textId="40F4E58B" w:rsidR="00DD3B17" w:rsidRPr="005D2D03" w:rsidRDefault="00DD3B17" w:rsidP="00FE4624">
      <w:pPr>
        <w:rPr>
          <w:b/>
          <w:sz w:val="24"/>
          <w:szCs w:val="24"/>
          <w:u w:val="single"/>
        </w:rPr>
      </w:pPr>
    </w:p>
    <w:p w14:paraId="64B6FBEF" w14:textId="77777777" w:rsidR="00DD3B17" w:rsidRPr="005D2D03" w:rsidRDefault="00DD3B17" w:rsidP="00DD3B17">
      <w:pPr>
        <w:rPr>
          <w:sz w:val="24"/>
          <w:szCs w:val="24"/>
        </w:rPr>
      </w:pPr>
      <w:r w:rsidRPr="005D2D03">
        <w:rPr>
          <w:sz w:val="24"/>
          <w:szCs w:val="24"/>
        </w:rPr>
        <w:t>A cost benefit analysis is carried out before a coastal management project is given the go-ahead. Costs are forecast (e.g. a sea wall – its design, building costs, maintenance etc) and then compared with the expected benefits (e.g. value of the land saved, housing protected, savings in relocating people, etc). Costs and benefits are of two types:</w:t>
      </w:r>
    </w:p>
    <w:p w14:paraId="5AEBDB16" w14:textId="77777777" w:rsidR="00DD3B17" w:rsidRPr="005D2D03" w:rsidRDefault="00DD3B17" w:rsidP="00DD3B17">
      <w:pPr>
        <w:numPr>
          <w:ilvl w:val="0"/>
          <w:numId w:val="3"/>
        </w:numPr>
        <w:rPr>
          <w:sz w:val="24"/>
          <w:szCs w:val="24"/>
        </w:rPr>
      </w:pPr>
      <w:r w:rsidRPr="005D2D03">
        <w:rPr>
          <w:sz w:val="24"/>
          <w:szCs w:val="24"/>
        </w:rPr>
        <w:t>Tangible – where costs and benefits are known and can be given a monetary value</w:t>
      </w:r>
    </w:p>
    <w:p w14:paraId="2540BDF9" w14:textId="77777777" w:rsidR="00DD3B17" w:rsidRPr="005D2D03" w:rsidRDefault="00DD3B17" w:rsidP="00DD3B17">
      <w:pPr>
        <w:numPr>
          <w:ilvl w:val="0"/>
          <w:numId w:val="3"/>
        </w:numPr>
        <w:rPr>
          <w:sz w:val="24"/>
          <w:szCs w:val="24"/>
        </w:rPr>
      </w:pPr>
      <w:r w:rsidRPr="005D2D03">
        <w:rPr>
          <w:sz w:val="24"/>
          <w:szCs w:val="24"/>
        </w:rPr>
        <w:t>Intangible – where costs can be difficult to assess but are important (e.g. the visual impact of a revetment)</w:t>
      </w:r>
    </w:p>
    <w:p w14:paraId="3FC4D146" w14:textId="77777777" w:rsidR="00DD3B17" w:rsidRPr="005D2D03" w:rsidRDefault="00DD3B17" w:rsidP="00DD3B17">
      <w:pPr>
        <w:rPr>
          <w:sz w:val="24"/>
          <w:szCs w:val="24"/>
        </w:rPr>
      </w:pPr>
      <w:r w:rsidRPr="005D2D03">
        <w:rPr>
          <w:sz w:val="24"/>
          <w:szCs w:val="24"/>
        </w:rPr>
        <w:t>A project where costs exceed benefits is unlikely to be given the go ahead.</w:t>
      </w:r>
    </w:p>
    <w:p w14:paraId="0E16D9CB" w14:textId="77777777" w:rsidR="00DD3B17" w:rsidRPr="008C6063" w:rsidRDefault="00DD3B17" w:rsidP="00FE4624">
      <w:pPr>
        <w:rPr>
          <w:b/>
          <w:u w:val="single"/>
        </w:rPr>
      </w:pPr>
    </w:p>
    <w:p w14:paraId="440F5707" w14:textId="3A00CF79" w:rsidR="00867954" w:rsidRDefault="00867954" w:rsidP="00FE4624">
      <w:pPr>
        <w:rPr>
          <w:b/>
        </w:rPr>
      </w:pPr>
    </w:p>
    <w:p w14:paraId="431481B1" w14:textId="04C04323" w:rsidR="0011749A" w:rsidRDefault="0011749A" w:rsidP="0011749A">
      <w:pPr>
        <w:rPr>
          <w:b/>
          <w:sz w:val="28"/>
          <w:szCs w:val="28"/>
        </w:rPr>
      </w:pPr>
    </w:p>
    <w:p w14:paraId="78BF41CD" w14:textId="03BAAF98" w:rsidR="00610292" w:rsidRDefault="00610292" w:rsidP="00FE4624">
      <w:pPr>
        <w:rPr>
          <w:b/>
        </w:rPr>
      </w:pPr>
    </w:p>
    <w:p w14:paraId="31F98FB1" w14:textId="77777777" w:rsidR="00A7304B" w:rsidRPr="00A7304B" w:rsidRDefault="00A7304B" w:rsidP="00FE4624">
      <w:pPr>
        <w:rPr>
          <w:b/>
          <w:sz w:val="24"/>
          <w:szCs w:val="24"/>
          <w:u w:val="single"/>
        </w:rPr>
      </w:pPr>
      <w:r w:rsidRPr="00A7304B">
        <w:rPr>
          <w:b/>
          <w:sz w:val="24"/>
          <w:szCs w:val="24"/>
          <w:u w:val="single"/>
        </w:rPr>
        <w:lastRenderedPageBreak/>
        <w:t>Possible essay questions:</w:t>
      </w:r>
    </w:p>
    <w:p w14:paraId="6D1A4403" w14:textId="0489B536" w:rsidR="0011749A" w:rsidRPr="00A7304B" w:rsidRDefault="00610292" w:rsidP="00FE4624">
      <w:pPr>
        <w:rPr>
          <w:b/>
          <w:sz w:val="24"/>
          <w:szCs w:val="24"/>
        </w:rPr>
      </w:pPr>
      <w:r w:rsidRPr="00A7304B">
        <w:rPr>
          <w:b/>
          <w:sz w:val="24"/>
          <w:szCs w:val="24"/>
        </w:rPr>
        <w:t>Assess the relative advantages and disadvantages of using soft engineering coastal protection methods. (9 marks)</w:t>
      </w:r>
    </w:p>
    <w:p w14:paraId="6FF29CD7" w14:textId="491A932F" w:rsidR="00A7304B" w:rsidRPr="00A7304B" w:rsidRDefault="00A7304B" w:rsidP="00FE4624">
      <w:pPr>
        <w:rPr>
          <w:b/>
          <w:sz w:val="24"/>
          <w:szCs w:val="24"/>
        </w:rPr>
      </w:pPr>
      <w:r w:rsidRPr="00A7304B">
        <w:rPr>
          <w:b/>
          <w:sz w:val="24"/>
          <w:szCs w:val="24"/>
        </w:rPr>
        <w:t>Assess the relative advantages and disadvantages of using hard engineering coastal protection methods. (9 marks)</w:t>
      </w:r>
    </w:p>
    <w:p w14:paraId="2D91976E" w14:textId="0D51B4DB" w:rsidR="00A7304B" w:rsidRPr="00A7304B" w:rsidRDefault="00A7304B" w:rsidP="00FE4624">
      <w:pPr>
        <w:rPr>
          <w:b/>
          <w:sz w:val="24"/>
          <w:szCs w:val="24"/>
        </w:rPr>
      </w:pPr>
    </w:p>
    <w:p w14:paraId="5DD40F89" w14:textId="5241A3FE" w:rsidR="00A7304B" w:rsidRPr="00A7304B" w:rsidRDefault="00A7304B" w:rsidP="00FE4624">
      <w:pPr>
        <w:rPr>
          <w:b/>
          <w:sz w:val="24"/>
          <w:szCs w:val="24"/>
        </w:rPr>
      </w:pPr>
      <w:r w:rsidRPr="00A7304B">
        <w:rPr>
          <w:b/>
          <w:sz w:val="24"/>
          <w:szCs w:val="24"/>
        </w:rPr>
        <w:t>Remember to plan your essay</w:t>
      </w:r>
    </w:p>
    <w:p w14:paraId="3C02E269" w14:textId="3CA16F73" w:rsidR="00A7304B" w:rsidRPr="00A7304B" w:rsidRDefault="00A7304B" w:rsidP="00FE4624">
      <w:pPr>
        <w:rPr>
          <w:b/>
          <w:sz w:val="24"/>
          <w:szCs w:val="24"/>
        </w:rPr>
      </w:pPr>
      <w:r w:rsidRPr="00A7304B">
        <w:rPr>
          <w:b/>
          <w:sz w:val="24"/>
          <w:szCs w:val="24"/>
        </w:rPr>
        <w:t>Introduction – remember to define the key terms and introduce the different methods of coastal protection.</w:t>
      </w:r>
    </w:p>
    <w:tbl>
      <w:tblPr>
        <w:tblStyle w:val="TableGrid"/>
        <w:tblW w:w="0" w:type="auto"/>
        <w:tblLook w:val="04A0" w:firstRow="1" w:lastRow="0" w:firstColumn="1" w:lastColumn="0" w:noHBand="0" w:noVBand="1"/>
      </w:tblPr>
      <w:tblGrid>
        <w:gridCol w:w="1696"/>
        <w:gridCol w:w="2694"/>
        <w:gridCol w:w="2835"/>
        <w:gridCol w:w="2551"/>
      </w:tblGrid>
      <w:tr w:rsidR="00A7304B" w:rsidRPr="00A7304B" w14:paraId="719DC888" w14:textId="77777777" w:rsidTr="00A7304B">
        <w:tc>
          <w:tcPr>
            <w:tcW w:w="1696" w:type="dxa"/>
          </w:tcPr>
          <w:p w14:paraId="2EF0EB30" w14:textId="77777777" w:rsidR="00A7304B" w:rsidRPr="00A7304B" w:rsidRDefault="00A7304B" w:rsidP="00FE4624">
            <w:pPr>
              <w:rPr>
                <w:b/>
                <w:sz w:val="24"/>
                <w:szCs w:val="24"/>
              </w:rPr>
            </w:pPr>
          </w:p>
        </w:tc>
        <w:tc>
          <w:tcPr>
            <w:tcW w:w="2694" w:type="dxa"/>
          </w:tcPr>
          <w:p w14:paraId="6B7B6434" w14:textId="73C2F111" w:rsidR="00A7304B" w:rsidRPr="00A7304B" w:rsidRDefault="00A7304B" w:rsidP="00FE4624">
            <w:pPr>
              <w:rPr>
                <w:b/>
                <w:sz w:val="24"/>
                <w:szCs w:val="24"/>
              </w:rPr>
            </w:pPr>
            <w:r w:rsidRPr="00A7304B">
              <w:rPr>
                <w:b/>
                <w:sz w:val="24"/>
                <w:szCs w:val="24"/>
              </w:rPr>
              <w:t>Advantages</w:t>
            </w:r>
          </w:p>
        </w:tc>
        <w:tc>
          <w:tcPr>
            <w:tcW w:w="2835" w:type="dxa"/>
          </w:tcPr>
          <w:p w14:paraId="77C021F0" w14:textId="2C4CC629" w:rsidR="00A7304B" w:rsidRPr="00A7304B" w:rsidRDefault="00A7304B" w:rsidP="00FE4624">
            <w:pPr>
              <w:rPr>
                <w:b/>
                <w:sz w:val="24"/>
                <w:szCs w:val="24"/>
              </w:rPr>
            </w:pPr>
            <w:r w:rsidRPr="00A7304B">
              <w:rPr>
                <w:b/>
                <w:sz w:val="24"/>
                <w:szCs w:val="24"/>
              </w:rPr>
              <w:t>Disadvantages</w:t>
            </w:r>
          </w:p>
        </w:tc>
        <w:tc>
          <w:tcPr>
            <w:tcW w:w="2551" w:type="dxa"/>
          </w:tcPr>
          <w:p w14:paraId="20E2E88E" w14:textId="405C099F" w:rsidR="00A7304B" w:rsidRPr="00A7304B" w:rsidRDefault="00A7304B" w:rsidP="00FE4624">
            <w:pPr>
              <w:rPr>
                <w:b/>
                <w:sz w:val="24"/>
                <w:szCs w:val="24"/>
              </w:rPr>
            </w:pPr>
            <w:r w:rsidRPr="00A7304B">
              <w:rPr>
                <w:b/>
                <w:sz w:val="24"/>
                <w:szCs w:val="24"/>
              </w:rPr>
              <w:t>Overall assessment (Conclusion)</w:t>
            </w:r>
          </w:p>
        </w:tc>
      </w:tr>
      <w:tr w:rsidR="00A7304B" w:rsidRPr="00A7304B" w14:paraId="7619878C" w14:textId="77777777" w:rsidTr="00A7304B">
        <w:tc>
          <w:tcPr>
            <w:tcW w:w="1696" w:type="dxa"/>
          </w:tcPr>
          <w:p w14:paraId="2BD481F7" w14:textId="77777777" w:rsidR="00A7304B" w:rsidRPr="00A7304B" w:rsidRDefault="00A7304B" w:rsidP="00FE4624">
            <w:pPr>
              <w:rPr>
                <w:b/>
                <w:sz w:val="24"/>
                <w:szCs w:val="24"/>
              </w:rPr>
            </w:pPr>
            <w:r w:rsidRPr="00A7304B">
              <w:rPr>
                <w:b/>
                <w:sz w:val="24"/>
                <w:szCs w:val="24"/>
              </w:rPr>
              <w:t>Soft engineering</w:t>
            </w:r>
          </w:p>
          <w:p w14:paraId="49178059" w14:textId="77777777" w:rsidR="00A7304B" w:rsidRPr="00A7304B" w:rsidRDefault="00A7304B" w:rsidP="00FE4624">
            <w:pPr>
              <w:rPr>
                <w:b/>
                <w:sz w:val="24"/>
                <w:szCs w:val="24"/>
              </w:rPr>
            </w:pPr>
          </w:p>
          <w:p w14:paraId="4E21464D" w14:textId="77777777" w:rsidR="00A7304B" w:rsidRPr="00A7304B" w:rsidRDefault="00A7304B" w:rsidP="00FE4624">
            <w:pPr>
              <w:rPr>
                <w:b/>
                <w:sz w:val="24"/>
                <w:szCs w:val="24"/>
              </w:rPr>
            </w:pPr>
          </w:p>
          <w:p w14:paraId="55BE1982" w14:textId="05CF9427" w:rsidR="00A7304B" w:rsidRPr="00A7304B" w:rsidRDefault="00A7304B" w:rsidP="00FE4624">
            <w:pPr>
              <w:rPr>
                <w:b/>
                <w:sz w:val="24"/>
                <w:szCs w:val="24"/>
              </w:rPr>
            </w:pPr>
          </w:p>
          <w:p w14:paraId="07734708" w14:textId="4B243663" w:rsidR="00A7304B" w:rsidRPr="00A7304B" w:rsidRDefault="00A7304B" w:rsidP="00FE4624">
            <w:pPr>
              <w:rPr>
                <w:b/>
                <w:sz w:val="24"/>
                <w:szCs w:val="24"/>
              </w:rPr>
            </w:pPr>
          </w:p>
          <w:p w14:paraId="474743B0" w14:textId="1F7D1D47" w:rsidR="00A7304B" w:rsidRPr="00A7304B" w:rsidRDefault="00A7304B" w:rsidP="00FE4624">
            <w:pPr>
              <w:rPr>
                <w:b/>
                <w:sz w:val="24"/>
                <w:szCs w:val="24"/>
              </w:rPr>
            </w:pPr>
          </w:p>
          <w:p w14:paraId="1DD8E84A" w14:textId="77777777" w:rsidR="00A7304B" w:rsidRPr="00A7304B" w:rsidRDefault="00A7304B" w:rsidP="00FE4624">
            <w:pPr>
              <w:rPr>
                <w:b/>
                <w:sz w:val="24"/>
                <w:szCs w:val="24"/>
              </w:rPr>
            </w:pPr>
          </w:p>
          <w:p w14:paraId="52B31A77" w14:textId="2DA8812B" w:rsidR="00A7304B" w:rsidRPr="00A7304B" w:rsidRDefault="00A7304B" w:rsidP="00FE4624">
            <w:pPr>
              <w:rPr>
                <w:b/>
                <w:sz w:val="24"/>
                <w:szCs w:val="24"/>
              </w:rPr>
            </w:pPr>
            <w:r w:rsidRPr="00A7304B">
              <w:rPr>
                <w:b/>
                <w:sz w:val="24"/>
                <w:szCs w:val="24"/>
              </w:rPr>
              <w:t>Case study evidence</w:t>
            </w:r>
          </w:p>
          <w:p w14:paraId="4D230B68" w14:textId="3F198FEC" w:rsidR="00A7304B" w:rsidRPr="00A7304B" w:rsidRDefault="00A7304B" w:rsidP="00FE4624">
            <w:pPr>
              <w:rPr>
                <w:b/>
                <w:sz w:val="24"/>
                <w:szCs w:val="24"/>
              </w:rPr>
            </w:pPr>
          </w:p>
        </w:tc>
        <w:tc>
          <w:tcPr>
            <w:tcW w:w="2694" w:type="dxa"/>
          </w:tcPr>
          <w:p w14:paraId="2B5645D3" w14:textId="77777777" w:rsidR="00A7304B" w:rsidRPr="00A7304B" w:rsidRDefault="00A7304B" w:rsidP="00FE4624">
            <w:pPr>
              <w:rPr>
                <w:b/>
                <w:sz w:val="24"/>
                <w:szCs w:val="24"/>
              </w:rPr>
            </w:pPr>
          </w:p>
          <w:p w14:paraId="4A3ED4C1" w14:textId="77777777" w:rsidR="00A7304B" w:rsidRPr="00A7304B" w:rsidRDefault="00A7304B" w:rsidP="00FE4624">
            <w:pPr>
              <w:rPr>
                <w:b/>
                <w:sz w:val="24"/>
                <w:szCs w:val="24"/>
              </w:rPr>
            </w:pPr>
          </w:p>
          <w:p w14:paraId="41389B27" w14:textId="77777777" w:rsidR="00A7304B" w:rsidRPr="00A7304B" w:rsidRDefault="00A7304B" w:rsidP="00FE4624">
            <w:pPr>
              <w:rPr>
                <w:b/>
                <w:sz w:val="24"/>
                <w:szCs w:val="24"/>
              </w:rPr>
            </w:pPr>
          </w:p>
          <w:p w14:paraId="4949FA91" w14:textId="77777777" w:rsidR="00A7304B" w:rsidRPr="00A7304B" w:rsidRDefault="00A7304B" w:rsidP="00FE4624">
            <w:pPr>
              <w:rPr>
                <w:b/>
                <w:sz w:val="24"/>
                <w:szCs w:val="24"/>
              </w:rPr>
            </w:pPr>
          </w:p>
          <w:p w14:paraId="144CE0F6" w14:textId="77777777" w:rsidR="00A7304B" w:rsidRPr="00A7304B" w:rsidRDefault="00A7304B" w:rsidP="00FE4624">
            <w:pPr>
              <w:rPr>
                <w:b/>
                <w:sz w:val="24"/>
                <w:szCs w:val="24"/>
              </w:rPr>
            </w:pPr>
          </w:p>
          <w:p w14:paraId="549613E3" w14:textId="77777777" w:rsidR="00A7304B" w:rsidRPr="00A7304B" w:rsidRDefault="00A7304B" w:rsidP="00FE4624">
            <w:pPr>
              <w:rPr>
                <w:b/>
                <w:sz w:val="24"/>
                <w:szCs w:val="24"/>
              </w:rPr>
            </w:pPr>
          </w:p>
          <w:p w14:paraId="7421E943" w14:textId="77777777" w:rsidR="00A7304B" w:rsidRPr="00A7304B" w:rsidRDefault="00A7304B" w:rsidP="00FE4624">
            <w:pPr>
              <w:rPr>
                <w:b/>
                <w:sz w:val="24"/>
                <w:szCs w:val="24"/>
              </w:rPr>
            </w:pPr>
          </w:p>
          <w:p w14:paraId="793E6B96" w14:textId="77777777" w:rsidR="00A7304B" w:rsidRPr="00A7304B" w:rsidRDefault="00A7304B" w:rsidP="00FE4624">
            <w:pPr>
              <w:rPr>
                <w:b/>
                <w:sz w:val="24"/>
                <w:szCs w:val="24"/>
              </w:rPr>
            </w:pPr>
          </w:p>
          <w:p w14:paraId="004D50E8" w14:textId="77777777" w:rsidR="00A7304B" w:rsidRPr="00A7304B" w:rsidRDefault="00A7304B" w:rsidP="00FE4624">
            <w:pPr>
              <w:rPr>
                <w:b/>
                <w:sz w:val="24"/>
                <w:szCs w:val="24"/>
              </w:rPr>
            </w:pPr>
          </w:p>
          <w:p w14:paraId="38C961B5" w14:textId="77777777" w:rsidR="00A7304B" w:rsidRPr="00A7304B" w:rsidRDefault="00A7304B" w:rsidP="00FE4624">
            <w:pPr>
              <w:rPr>
                <w:b/>
                <w:sz w:val="24"/>
                <w:szCs w:val="24"/>
              </w:rPr>
            </w:pPr>
          </w:p>
          <w:p w14:paraId="751F1AC4" w14:textId="77777777" w:rsidR="00A7304B" w:rsidRPr="00A7304B" w:rsidRDefault="00A7304B" w:rsidP="00FE4624">
            <w:pPr>
              <w:rPr>
                <w:b/>
                <w:sz w:val="24"/>
                <w:szCs w:val="24"/>
              </w:rPr>
            </w:pPr>
          </w:p>
          <w:p w14:paraId="54797450" w14:textId="0B247519" w:rsidR="00A7304B" w:rsidRPr="00A7304B" w:rsidRDefault="00A7304B" w:rsidP="00FE4624">
            <w:pPr>
              <w:rPr>
                <w:b/>
                <w:sz w:val="24"/>
                <w:szCs w:val="24"/>
              </w:rPr>
            </w:pPr>
          </w:p>
        </w:tc>
        <w:tc>
          <w:tcPr>
            <w:tcW w:w="2835" w:type="dxa"/>
          </w:tcPr>
          <w:p w14:paraId="5270119B" w14:textId="77777777" w:rsidR="00A7304B" w:rsidRPr="00A7304B" w:rsidRDefault="00A7304B" w:rsidP="00FE4624">
            <w:pPr>
              <w:rPr>
                <w:b/>
                <w:sz w:val="24"/>
                <w:szCs w:val="24"/>
              </w:rPr>
            </w:pPr>
          </w:p>
        </w:tc>
        <w:tc>
          <w:tcPr>
            <w:tcW w:w="2551" w:type="dxa"/>
          </w:tcPr>
          <w:p w14:paraId="30603A68" w14:textId="77777777" w:rsidR="00A7304B" w:rsidRPr="00A7304B" w:rsidRDefault="00A7304B" w:rsidP="00FE4624">
            <w:pPr>
              <w:rPr>
                <w:b/>
                <w:sz w:val="24"/>
                <w:szCs w:val="24"/>
              </w:rPr>
            </w:pPr>
          </w:p>
        </w:tc>
      </w:tr>
      <w:tr w:rsidR="00A7304B" w:rsidRPr="00A7304B" w14:paraId="10201DCC" w14:textId="77777777" w:rsidTr="00A7304B">
        <w:tc>
          <w:tcPr>
            <w:tcW w:w="1696" w:type="dxa"/>
          </w:tcPr>
          <w:p w14:paraId="6CEECEBC" w14:textId="77777777" w:rsidR="00A7304B" w:rsidRPr="00A7304B" w:rsidRDefault="00A7304B" w:rsidP="00FE4624">
            <w:pPr>
              <w:rPr>
                <w:b/>
                <w:sz w:val="24"/>
                <w:szCs w:val="24"/>
              </w:rPr>
            </w:pPr>
            <w:r w:rsidRPr="00A7304B">
              <w:rPr>
                <w:b/>
                <w:sz w:val="24"/>
                <w:szCs w:val="24"/>
              </w:rPr>
              <w:t>Hard engineering</w:t>
            </w:r>
          </w:p>
          <w:p w14:paraId="7AC90D6D" w14:textId="77777777" w:rsidR="00A7304B" w:rsidRPr="00A7304B" w:rsidRDefault="00A7304B" w:rsidP="00FE4624">
            <w:pPr>
              <w:rPr>
                <w:b/>
                <w:sz w:val="24"/>
                <w:szCs w:val="24"/>
              </w:rPr>
            </w:pPr>
          </w:p>
          <w:p w14:paraId="4728EB8D" w14:textId="77777777" w:rsidR="00A7304B" w:rsidRPr="00A7304B" w:rsidRDefault="00A7304B" w:rsidP="00FE4624">
            <w:pPr>
              <w:rPr>
                <w:b/>
                <w:sz w:val="24"/>
                <w:szCs w:val="24"/>
              </w:rPr>
            </w:pPr>
          </w:p>
          <w:p w14:paraId="57AAD895" w14:textId="75014592" w:rsidR="00A7304B" w:rsidRPr="00A7304B" w:rsidRDefault="00A7304B" w:rsidP="00FE4624">
            <w:pPr>
              <w:rPr>
                <w:b/>
                <w:sz w:val="24"/>
                <w:szCs w:val="24"/>
              </w:rPr>
            </w:pPr>
          </w:p>
          <w:p w14:paraId="4CD6DFCF" w14:textId="726279DC" w:rsidR="00A7304B" w:rsidRPr="00A7304B" w:rsidRDefault="00A7304B" w:rsidP="00FE4624">
            <w:pPr>
              <w:rPr>
                <w:b/>
                <w:sz w:val="24"/>
                <w:szCs w:val="24"/>
              </w:rPr>
            </w:pPr>
          </w:p>
          <w:p w14:paraId="46E9E242" w14:textId="7D960F7D" w:rsidR="00A7304B" w:rsidRPr="00A7304B" w:rsidRDefault="00A7304B" w:rsidP="00FE4624">
            <w:pPr>
              <w:rPr>
                <w:b/>
                <w:sz w:val="24"/>
                <w:szCs w:val="24"/>
              </w:rPr>
            </w:pPr>
          </w:p>
          <w:p w14:paraId="00DD16B7" w14:textId="039F07AB" w:rsidR="00A7304B" w:rsidRPr="00A7304B" w:rsidRDefault="00A7304B" w:rsidP="00FE4624">
            <w:pPr>
              <w:rPr>
                <w:b/>
                <w:sz w:val="24"/>
                <w:szCs w:val="24"/>
              </w:rPr>
            </w:pPr>
          </w:p>
          <w:p w14:paraId="06F5EAE4" w14:textId="64A890AB" w:rsidR="00A7304B" w:rsidRPr="00A7304B" w:rsidRDefault="00A7304B" w:rsidP="00FE4624">
            <w:pPr>
              <w:rPr>
                <w:b/>
                <w:sz w:val="24"/>
                <w:szCs w:val="24"/>
              </w:rPr>
            </w:pPr>
          </w:p>
          <w:p w14:paraId="31C2E622" w14:textId="4AB791B3" w:rsidR="00A7304B" w:rsidRPr="00A7304B" w:rsidRDefault="00A7304B" w:rsidP="00FE4624">
            <w:pPr>
              <w:rPr>
                <w:b/>
                <w:sz w:val="24"/>
                <w:szCs w:val="24"/>
              </w:rPr>
            </w:pPr>
            <w:r w:rsidRPr="00A7304B">
              <w:rPr>
                <w:b/>
                <w:sz w:val="24"/>
                <w:szCs w:val="24"/>
              </w:rPr>
              <w:t>Case study evidence</w:t>
            </w:r>
          </w:p>
          <w:p w14:paraId="5A0EBC5A" w14:textId="76A2D0C8" w:rsidR="00A7304B" w:rsidRPr="00A7304B" w:rsidRDefault="00A7304B" w:rsidP="00FE4624">
            <w:pPr>
              <w:rPr>
                <w:b/>
                <w:sz w:val="24"/>
                <w:szCs w:val="24"/>
              </w:rPr>
            </w:pPr>
          </w:p>
          <w:p w14:paraId="6625FEF0" w14:textId="77777777" w:rsidR="00A7304B" w:rsidRPr="00A7304B" w:rsidRDefault="00A7304B" w:rsidP="00FE4624">
            <w:pPr>
              <w:rPr>
                <w:b/>
                <w:sz w:val="24"/>
                <w:szCs w:val="24"/>
              </w:rPr>
            </w:pPr>
          </w:p>
          <w:p w14:paraId="7EB36873" w14:textId="77777777" w:rsidR="00A7304B" w:rsidRPr="00A7304B" w:rsidRDefault="00A7304B" w:rsidP="00FE4624">
            <w:pPr>
              <w:rPr>
                <w:b/>
                <w:sz w:val="24"/>
                <w:szCs w:val="24"/>
              </w:rPr>
            </w:pPr>
          </w:p>
          <w:p w14:paraId="4C71FF2B" w14:textId="5A07F79F" w:rsidR="00A7304B" w:rsidRPr="00A7304B" w:rsidRDefault="00A7304B" w:rsidP="00FE4624">
            <w:pPr>
              <w:rPr>
                <w:b/>
                <w:sz w:val="24"/>
                <w:szCs w:val="24"/>
              </w:rPr>
            </w:pPr>
          </w:p>
        </w:tc>
        <w:tc>
          <w:tcPr>
            <w:tcW w:w="2694" w:type="dxa"/>
          </w:tcPr>
          <w:p w14:paraId="25ED2958" w14:textId="77777777" w:rsidR="00A7304B" w:rsidRPr="00A7304B" w:rsidRDefault="00A7304B" w:rsidP="00FE4624">
            <w:pPr>
              <w:rPr>
                <w:b/>
                <w:sz w:val="24"/>
                <w:szCs w:val="24"/>
              </w:rPr>
            </w:pPr>
          </w:p>
          <w:p w14:paraId="1DEE3831" w14:textId="77777777" w:rsidR="00A7304B" w:rsidRPr="00A7304B" w:rsidRDefault="00A7304B" w:rsidP="00FE4624">
            <w:pPr>
              <w:rPr>
                <w:b/>
                <w:sz w:val="24"/>
                <w:szCs w:val="24"/>
              </w:rPr>
            </w:pPr>
          </w:p>
          <w:p w14:paraId="32C8C21A" w14:textId="77777777" w:rsidR="00A7304B" w:rsidRPr="00A7304B" w:rsidRDefault="00A7304B" w:rsidP="00FE4624">
            <w:pPr>
              <w:rPr>
                <w:b/>
                <w:sz w:val="24"/>
                <w:szCs w:val="24"/>
              </w:rPr>
            </w:pPr>
          </w:p>
          <w:p w14:paraId="110BF926" w14:textId="77777777" w:rsidR="00A7304B" w:rsidRPr="00A7304B" w:rsidRDefault="00A7304B" w:rsidP="00FE4624">
            <w:pPr>
              <w:rPr>
                <w:b/>
                <w:sz w:val="24"/>
                <w:szCs w:val="24"/>
              </w:rPr>
            </w:pPr>
          </w:p>
          <w:p w14:paraId="3169B040" w14:textId="77777777" w:rsidR="00A7304B" w:rsidRPr="00A7304B" w:rsidRDefault="00A7304B" w:rsidP="00FE4624">
            <w:pPr>
              <w:rPr>
                <w:b/>
                <w:sz w:val="24"/>
                <w:szCs w:val="24"/>
              </w:rPr>
            </w:pPr>
          </w:p>
          <w:p w14:paraId="55278DE1" w14:textId="77777777" w:rsidR="00A7304B" w:rsidRPr="00A7304B" w:rsidRDefault="00A7304B" w:rsidP="00FE4624">
            <w:pPr>
              <w:rPr>
                <w:b/>
                <w:sz w:val="24"/>
                <w:szCs w:val="24"/>
              </w:rPr>
            </w:pPr>
          </w:p>
          <w:p w14:paraId="7F51DB76" w14:textId="77777777" w:rsidR="00A7304B" w:rsidRPr="00A7304B" w:rsidRDefault="00A7304B" w:rsidP="00FE4624">
            <w:pPr>
              <w:rPr>
                <w:b/>
                <w:sz w:val="24"/>
                <w:szCs w:val="24"/>
              </w:rPr>
            </w:pPr>
          </w:p>
          <w:p w14:paraId="7FC19A16" w14:textId="77777777" w:rsidR="00A7304B" w:rsidRPr="00A7304B" w:rsidRDefault="00A7304B" w:rsidP="00FE4624">
            <w:pPr>
              <w:rPr>
                <w:b/>
                <w:sz w:val="24"/>
                <w:szCs w:val="24"/>
              </w:rPr>
            </w:pPr>
          </w:p>
          <w:p w14:paraId="48D9C72B" w14:textId="77777777" w:rsidR="00A7304B" w:rsidRPr="00A7304B" w:rsidRDefault="00A7304B" w:rsidP="00FE4624">
            <w:pPr>
              <w:rPr>
                <w:b/>
                <w:sz w:val="24"/>
                <w:szCs w:val="24"/>
              </w:rPr>
            </w:pPr>
          </w:p>
          <w:p w14:paraId="698FCA40" w14:textId="77777777" w:rsidR="00A7304B" w:rsidRPr="00A7304B" w:rsidRDefault="00A7304B" w:rsidP="00FE4624">
            <w:pPr>
              <w:rPr>
                <w:b/>
                <w:sz w:val="24"/>
                <w:szCs w:val="24"/>
              </w:rPr>
            </w:pPr>
          </w:p>
          <w:p w14:paraId="62084C97" w14:textId="77777777" w:rsidR="00A7304B" w:rsidRPr="00A7304B" w:rsidRDefault="00A7304B" w:rsidP="00FE4624">
            <w:pPr>
              <w:rPr>
                <w:b/>
                <w:sz w:val="24"/>
                <w:szCs w:val="24"/>
              </w:rPr>
            </w:pPr>
          </w:p>
          <w:p w14:paraId="4C56F175" w14:textId="72528013" w:rsidR="00A7304B" w:rsidRPr="00A7304B" w:rsidRDefault="00A7304B" w:rsidP="00FE4624">
            <w:pPr>
              <w:rPr>
                <w:b/>
                <w:sz w:val="24"/>
                <w:szCs w:val="24"/>
              </w:rPr>
            </w:pPr>
          </w:p>
        </w:tc>
        <w:tc>
          <w:tcPr>
            <w:tcW w:w="2835" w:type="dxa"/>
          </w:tcPr>
          <w:p w14:paraId="3E79F15E" w14:textId="77777777" w:rsidR="00A7304B" w:rsidRPr="00A7304B" w:rsidRDefault="00A7304B" w:rsidP="00FE4624">
            <w:pPr>
              <w:rPr>
                <w:b/>
                <w:sz w:val="24"/>
                <w:szCs w:val="24"/>
              </w:rPr>
            </w:pPr>
          </w:p>
        </w:tc>
        <w:tc>
          <w:tcPr>
            <w:tcW w:w="2551" w:type="dxa"/>
          </w:tcPr>
          <w:p w14:paraId="672D7126" w14:textId="77777777" w:rsidR="00A7304B" w:rsidRPr="00A7304B" w:rsidRDefault="00A7304B" w:rsidP="00FE4624">
            <w:pPr>
              <w:rPr>
                <w:b/>
                <w:sz w:val="24"/>
                <w:szCs w:val="24"/>
              </w:rPr>
            </w:pPr>
          </w:p>
        </w:tc>
      </w:tr>
    </w:tbl>
    <w:p w14:paraId="5208E465" w14:textId="77777777" w:rsidR="00A7304B" w:rsidRPr="00A7304B" w:rsidRDefault="00A7304B" w:rsidP="00FE4624">
      <w:pPr>
        <w:rPr>
          <w:b/>
          <w:sz w:val="24"/>
          <w:szCs w:val="24"/>
        </w:rPr>
      </w:pPr>
    </w:p>
    <w:p w14:paraId="577D8339" w14:textId="77777777" w:rsidR="00A7304B" w:rsidRPr="00A7304B" w:rsidRDefault="00A7304B" w:rsidP="00FE4624">
      <w:pPr>
        <w:rPr>
          <w:b/>
          <w:sz w:val="24"/>
          <w:szCs w:val="24"/>
        </w:rPr>
      </w:pPr>
    </w:p>
    <w:sectPr w:rsidR="00A7304B" w:rsidRPr="00A7304B" w:rsidSect="00C850E8">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7FB6C9" w14:textId="77777777" w:rsidR="00614B1D" w:rsidRDefault="00614B1D" w:rsidP="0093208E">
      <w:pPr>
        <w:spacing w:after="0" w:line="240" w:lineRule="auto"/>
      </w:pPr>
      <w:r>
        <w:separator/>
      </w:r>
    </w:p>
  </w:endnote>
  <w:endnote w:type="continuationSeparator" w:id="0">
    <w:p w14:paraId="6E652C3B" w14:textId="77777777" w:rsidR="00614B1D" w:rsidRDefault="00614B1D" w:rsidP="00932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6757605"/>
      <w:docPartObj>
        <w:docPartGallery w:val="Page Numbers (Bottom of Page)"/>
        <w:docPartUnique/>
      </w:docPartObj>
    </w:sdtPr>
    <w:sdtEndPr>
      <w:rPr>
        <w:noProof/>
      </w:rPr>
    </w:sdtEndPr>
    <w:sdtContent>
      <w:p w14:paraId="7E7E4B1C" w14:textId="3C3D9B79" w:rsidR="00614B1D" w:rsidRDefault="00614B1D">
        <w:pPr>
          <w:pStyle w:val="Footer"/>
        </w:pPr>
        <w:r>
          <w:fldChar w:fldCharType="begin"/>
        </w:r>
        <w:r>
          <w:instrText xml:space="preserve"> PAGE   \* MERGEFORMAT </w:instrText>
        </w:r>
        <w:r>
          <w:fldChar w:fldCharType="separate"/>
        </w:r>
        <w:r w:rsidR="00441A57">
          <w:rPr>
            <w:noProof/>
          </w:rPr>
          <w:t>9</w:t>
        </w:r>
        <w:r>
          <w:rPr>
            <w:noProof/>
          </w:rPr>
          <w:fldChar w:fldCharType="end"/>
        </w:r>
      </w:p>
    </w:sdtContent>
  </w:sdt>
  <w:p w14:paraId="6B648200" w14:textId="77777777" w:rsidR="00614B1D" w:rsidRDefault="00614B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60E56" w14:textId="77777777" w:rsidR="00614B1D" w:rsidRDefault="00614B1D" w:rsidP="0093208E">
      <w:pPr>
        <w:spacing w:after="0" w:line="240" w:lineRule="auto"/>
      </w:pPr>
      <w:r>
        <w:separator/>
      </w:r>
    </w:p>
  </w:footnote>
  <w:footnote w:type="continuationSeparator" w:id="0">
    <w:p w14:paraId="3BF8E4B6" w14:textId="77777777" w:rsidR="00614B1D" w:rsidRDefault="00614B1D" w:rsidP="009320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4CD10" w14:textId="18910D77" w:rsidR="00614B1D" w:rsidRDefault="00614B1D">
    <w:pPr>
      <w:pStyle w:val="Header"/>
    </w:pPr>
    <w:r>
      <w:t>Booklet 9</w:t>
    </w:r>
  </w:p>
  <w:p w14:paraId="23781612" w14:textId="77777777" w:rsidR="00614B1D" w:rsidRDefault="00614B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44A76"/>
    <w:multiLevelType w:val="hybridMultilevel"/>
    <w:tmpl w:val="8AC881AE"/>
    <w:lvl w:ilvl="0" w:tplc="6D082F38">
      <w:start w:val="1"/>
      <w:numFmt w:val="bullet"/>
      <w:lvlText w:val="•"/>
      <w:lvlJc w:val="left"/>
      <w:pPr>
        <w:tabs>
          <w:tab w:val="num" w:pos="720"/>
        </w:tabs>
        <w:ind w:left="720" w:hanging="360"/>
      </w:pPr>
      <w:rPr>
        <w:rFonts w:ascii="Arial" w:hAnsi="Arial" w:hint="default"/>
      </w:rPr>
    </w:lvl>
    <w:lvl w:ilvl="1" w:tplc="C17A013E" w:tentative="1">
      <w:start w:val="1"/>
      <w:numFmt w:val="bullet"/>
      <w:lvlText w:val="•"/>
      <w:lvlJc w:val="left"/>
      <w:pPr>
        <w:tabs>
          <w:tab w:val="num" w:pos="1440"/>
        </w:tabs>
        <w:ind w:left="1440" w:hanging="360"/>
      </w:pPr>
      <w:rPr>
        <w:rFonts w:ascii="Arial" w:hAnsi="Arial" w:hint="default"/>
      </w:rPr>
    </w:lvl>
    <w:lvl w:ilvl="2" w:tplc="29FCF1AE" w:tentative="1">
      <w:start w:val="1"/>
      <w:numFmt w:val="bullet"/>
      <w:lvlText w:val="•"/>
      <w:lvlJc w:val="left"/>
      <w:pPr>
        <w:tabs>
          <w:tab w:val="num" w:pos="2160"/>
        </w:tabs>
        <w:ind w:left="2160" w:hanging="360"/>
      </w:pPr>
      <w:rPr>
        <w:rFonts w:ascii="Arial" w:hAnsi="Arial" w:hint="default"/>
      </w:rPr>
    </w:lvl>
    <w:lvl w:ilvl="3" w:tplc="30F23DF8" w:tentative="1">
      <w:start w:val="1"/>
      <w:numFmt w:val="bullet"/>
      <w:lvlText w:val="•"/>
      <w:lvlJc w:val="left"/>
      <w:pPr>
        <w:tabs>
          <w:tab w:val="num" w:pos="2880"/>
        </w:tabs>
        <w:ind w:left="2880" w:hanging="360"/>
      </w:pPr>
      <w:rPr>
        <w:rFonts w:ascii="Arial" w:hAnsi="Arial" w:hint="default"/>
      </w:rPr>
    </w:lvl>
    <w:lvl w:ilvl="4" w:tplc="A7202AD6" w:tentative="1">
      <w:start w:val="1"/>
      <w:numFmt w:val="bullet"/>
      <w:lvlText w:val="•"/>
      <w:lvlJc w:val="left"/>
      <w:pPr>
        <w:tabs>
          <w:tab w:val="num" w:pos="3600"/>
        </w:tabs>
        <w:ind w:left="3600" w:hanging="360"/>
      </w:pPr>
      <w:rPr>
        <w:rFonts w:ascii="Arial" w:hAnsi="Arial" w:hint="default"/>
      </w:rPr>
    </w:lvl>
    <w:lvl w:ilvl="5" w:tplc="A5AE84BE" w:tentative="1">
      <w:start w:val="1"/>
      <w:numFmt w:val="bullet"/>
      <w:lvlText w:val="•"/>
      <w:lvlJc w:val="left"/>
      <w:pPr>
        <w:tabs>
          <w:tab w:val="num" w:pos="4320"/>
        </w:tabs>
        <w:ind w:left="4320" w:hanging="360"/>
      </w:pPr>
      <w:rPr>
        <w:rFonts w:ascii="Arial" w:hAnsi="Arial" w:hint="default"/>
      </w:rPr>
    </w:lvl>
    <w:lvl w:ilvl="6" w:tplc="E3BAF466" w:tentative="1">
      <w:start w:val="1"/>
      <w:numFmt w:val="bullet"/>
      <w:lvlText w:val="•"/>
      <w:lvlJc w:val="left"/>
      <w:pPr>
        <w:tabs>
          <w:tab w:val="num" w:pos="5040"/>
        </w:tabs>
        <w:ind w:left="5040" w:hanging="360"/>
      </w:pPr>
      <w:rPr>
        <w:rFonts w:ascii="Arial" w:hAnsi="Arial" w:hint="default"/>
      </w:rPr>
    </w:lvl>
    <w:lvl w:ilvl="7" w:tplc="8E7EE068" w:tentative="1">
      <w:start w:val="1"/>
      <w:numFmt w:val="bullet"/>
      <w:lvlText w:val="•"/>
      <w:lvlJc w:val="left"/>
      <w:pPr>
        <w:tabs>
          <w:tab w:val="num" w:pos="5760"/>
        </w:tabs>
        <w:ind w:left="5760" w:hanging="360"/>
      </w:pPr>
      <w:rPr>
        <w:rFonts w:ascii="Arial" w:hAnsi="Arial" w:hint="default"/>
      </w:rPr>
    </w:lvl>
    <w:lvl w:ilvl="8" w:tplc="7AA696A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1D696F"/>
    <w:multiLevelType w:val="hybridMultilevel"/>
    <w:tmpl w:val="3A649E66"/>
    <w:lvl w:ilvl="0" w:tplc="35D20B1A">
      <w:start w:val="1"/>
      <w:numFmt w:val="bullet"/>
      <w:lvlText w:val="•"/>
      <w:lvlJc w:val="left"/>
      <w:pPr>
        <w:tabs>
          <w:tab w:val="num" w:pos="720"/>
        </w:tabs>
        <w:ind w:left="720" w:hanging="360"/>
      </w:pPr>
      <w:rPr>
        <w:rFonts w:ascii="Times New Roman" w:hAnsi="Times New Roman" w:hint="default"/>
      </w:rPr>
    </w:lvl>
    <w:lvl w:ilvl="1" w:tplc="3476064E" w:tentative="1">
      <w:start w:val="1"/>
      <w:numFmt w:val="bullet"/>
      <w:lvlText w:val="•"/>
      <w:lvlJc w:val="left"/>
      <w:pPr>
        <w:tabs>
          <w:tab w:val="num" w:pos="1440"/>
        </w:tabs>
        <w:ind w:left="1440" w:hanging="360"/>
      </w:pPr>
      <w:rPr>
        <w:rFonts w:ascii="Times New Roman" w:hAnsi="Times New Roman" w:hint="default"/>
      </w:rPr>
    </w:lvl>
    <w:lvl w:ilvl="2" w:tplc="1C9E23CC" w:tentative="1">
      <w:start w:val="1"/>
      <w:numFmt w:val="bullet"/>
      <w:lvlText w:val="•"/>
      <w:lvlJc w:val="left"/>
      <w:pPr>
        <w:tabs>
          <w:tab w:val="num" w:pos="2160"/>
        </w:tabs>
        <w:ind w:left="2160" w:hanging="360"/>
      </w:pPr>
      <w:rPr>
        <w:rFonts w:ascii="Times New Roman" w:hAnsi="Times New Roman" w:hint="default"/>
      </w:rPr>
    </w:lvl>
    <w:lvl w:ilvl="3" w:tplc="BBBE1758" w:tentative="1">
      <w:start w:val="1"/>
      <w:numFmt w:val="bullet"/>
      <w:lvlText w:val="•"/>
      <w:lvlJc w:val="left"/>
      <w:pPr>
        <w:tabs>
          <w:tab w:val="num" w:pos="2880"/>
        </w:tabs>
        <w:ind w:left="2880" w:hanging="360"/>
      </w:pPr>
      <w:rPr>
        <w:rFonts w:ascii="Times New Roman" w:hAnsi="Times New Roman" w:hint="default"/>
      </w:rPr>
    </w:lvl>
    <w:lvl w:ilvl="4" w:tplc="0DBAFC52" w:tentative="1">
      <w:start w:val="1"/>
      <w:numFmt w:val="bullet"/>
      <w:lvlText w:val="•"/>
      <w:lvlJc w:val="left"/>
      <w:pPr>
        <w:tabs>
          <w:tab w:val="num" w:pos="3600"/>
        </w:tabs>
        <w:ind w:left="3600" w:hanging="360"/>
      </w:pPr>
      <w:rPr>
        <w:rFonts w:ascii="Times New Roman" w:hAnsi="Times New Roman" w:hint="default"/>
      </w:rPr>
    </w:lvl>
    <w:lvl w:ilvl="5" w:tplc="58368B2A" w:tentative="1">
      <w:start w:val="1"/>
      <w:numFmt w:val="bullet"/>
      <w:lvlText w:val="•"/>
      <w:lvlJc w:val="left"/>
      <w:pPr>
        <w:tabs>
          <w:tab w:val="num" w:pos="4320"/>
        </w:tabs>
        <w:ind w:left="4320" w:hanging="360"/>
      </w:pPr>
      <w:rPr>
        <w:rFonts w:ascii="Times New Roman" w:hAnsi="Times New Roman" w:hint="default"/>
      </w:rPr>
    </w:lvl>
    <w:lvl w:ilvl="6" w:tplc="6DE6A890" w:tentative="1">
      <w:start w:val="1"/>
      <w:numFmt w:val="bullet"/>
      <w:lvlText w:val="•"/>
      <w:lvlJc w:val="left"/>
      <w:pPr>
        <w:tabs>
          <w:tab w:val="num" w:pos="5040"/>
        </w:tabs>
        <w:ind w:left="5040" w:hanging="360"/>
      </w:pPr>
      <w:rPr>
        <w:rFonts w:ascii="Times New Roman" w:hAnsi="Times New Roman" w:hint="default"/>
      </w:rPr>
    </w:lvl>
    <w:lvl w:ilvl="7" w:tplc="3A5E792E" w:tentative="1">
      <w:start w:val="1"/>
      <w:numFmt w:val="bullet"/>
      <w:lvlText w:val="•"/>
      <w:lvlJc w:val="left"/>
      <w:pPr>
        <w:tabs>
          <w:tab w:val="num" w:pos="5760"/>
        </w:tabs>
        <w:ind w:left="5760" w:hanging="360"/>
      </w:pPr>
      <w:rPr>
        <w:rFonts w:ascii="Times New Roman" w:hAnsi="Times New Roman" w:hint="default"/>
      </w:rPr>
    </w:lvl>
    <w:lvl w:ilvl="8" w:tplc="4C4A224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9090192"/>
    <w:multiLevelType w:val="hybridMultilevel"/>
    <w:tmpl w:val="F33E21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601B5D"/>
    <w:multiLevelType w:val="hybridMultilevel"/>
    <w:tmpl w:val="CAA49E1A"/>
    <w:lvl w:ilvl="0" w:tplc="EA126DC0">
      <w:start w:val="1"/>
      <w:numFmt w:val="bullet"/>
      <w:lvlText w:val="•"/>
      <w:lvlJc w:val="left"/>
      <w:pPr>
        <w:tabs>
          <w:tab w:val="num" w:pos="720"/>
        </w:tabs>
        <w:ind w:left="720" w:hanging="360"/>
      </w:pPr>
      <w:rPr>
        <w:rFonts w:ascii="Arial" w:hAnsi="Arial" w:hint="default"/>
      </w:rPr>
    </w:lvl>
    <w:lvl w:ilvl="1" w:tplc="E718188E" w:tentative="1">
      <w:start w:val="1"/>
      <w:numFmt w:val="bullet"/>
      <w:lvlText w:val="•"/>
      <w:lvlJc w:val="left"/>
      <w:pPr>
        <w:tabs>
          <w:tab w:val="num" w:pos="1440"/>
        </w:tabs>
        <w:ind w:left="1440" w:hanging="360"/>
      </w:pPr>
      <w:rPr>
        <w:rFonts w:ascii="Arial" w:hAnsi="Arial" w:hint="default"/>
      </w:rPr>
    </w:lvl>
    <w:lvl w:ilvl="2" w:tplc="7CF43008" w:tentative="1">
      <w:start w:val="1"/>
      <w:numFmt w:val="bullet"/>
      <w:lvlText w:val="•"/>
      <w:lvlJc w:val="left"/>
      <w:pPr>
        <w:tabs>
          <w:tab w:val="num" w:pos="2160"/>
        </w:tabs>
        <w:ind w:left="2160" w:hanging="360"/>
      </w:pPr>
      <w:rPr>
        <w:rFonts w:ascii="Arial" w:hAnsi="Arial" w:hint="default"/>
      </w:rPr>
    </w:lvl>
    <w:lvl w:ilvl="3" w:tplc="FE34D062" w:tentative="1">
      <w:start w:val="1"/>
      <w:numFmt w:val="bullet"/>
      <w:lvlText w:val="•"/>
      <w:lvlJc w:val="left"/>
      <w:pPr>
        <w:tabs>
          <w:tab w:val="num" w:pos="2880"/>
        </w:tabs>
        <w:ind w:left="2880" w:hanging="360"/>
      </w:pPr>
      <w:rPr>
        <w:rFonts w:ascii="Arial" w:hAnsi="Arial" w:hint="default"/>
      </w:rPr>
    </w:lvl>
    <w:lvl w:ilvl="4" w:tplc="DA14AA94" w:tentative="1">
      <w:start w:val="1"/>
      <w:numFmt w:val="bullet"/>
      <w:lvlText w:val="•"/>
      <w:lvlJc w:val="left"/>
      <w:pPr>
        <w:tabs>
          <w:tab w:val="num" w:pos="3600"/>
        </w:tabs>
        <w:ind w:left="3600" w:hanging="360"/>
      </w:pPr>
      <w:rPr>
        <w:rFonts w:ascii="Arial" w:hAnsi="Arial" w:hint="default"/>
      </w:rPr>
    </w:lvl>
    <w:lvl w:ilvl="5" w:tplc="99F0068A" w:tentative="1">
      <w:start w:val="1"/>
      <w:numFmt w:val="bullet"/>
      <w:lvlText w:val="•"/>
      <w:lvlJc w:val="left"/>
      <w:pPr>
        <w:tabs>
          <w:tab w:val="num" w:pos="4320"/>
        </w:tabs>
        <w:ind w:left="4320" w:hanging="360"/>
      </w:pPr>
      <w:rPr>
        <w:rFonts w:ascii="Arial" w:hAnsi="Arial" w:hint="default"/>
      </w:rPr>
    </w:lvl>
    <w:lvl w:ilvl="6" w:tplc="35EAB936" w:tentative="1">
      <w:start w:val="1"/>
      <w:numFmt w:val="bullet"/>
      <w:lvlText w:val="•"/>
      <w:lvlJc w:val="left"/>
      <w:pPr>
        <w:tabs>
          <w:tab w:val="num" w:pos="5040"/>
        </w:tabs>
        <w:ind w:left="5040" w:hanging="360"/>
      </w:pPr>
      <w:rPr>
        <w:rFonts w:ascii="Arial" w:hAnsi="Arial" w:hint="default"/>
      </w:rPr>
    </w:lvl>
    <w:lvl w:ilvl="7" w:tplc="D9FC53AC" w:tentative="1">
      <w:start w:val="1"/>
      <w:numFmt w:val="bullet"/>
      <w:lvlText w:val="•"/>
      <w:lvlJc w:val="left"/>
      <w:pPr>
        <w:tabs>
          <w:tab w:val="num" w:pos="5760"/>
        </w:tabs>
        <w:ind w:left="5760" w:hanging="360"/>
      </w:pPr>
      <w:rPr>
        <w:rFonts w:ascii="Arial" w:hAnsi="Arial" w:hint="default"/>
      </w:rPr>
    </w:lvl>
    <w:lvl w:ilvl="8" w:tplc="66EABADA"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08E"/>
    <w:rsid w:val="0011749A"/>
    <w:rsid w:val="002B4A4E"/>
    <w:rsid w:val="00421895"/>
    <w:rsid w:val="00441A57"/>
    <w:rsid w:val="00576447"/>
    <w:rsid w:val="005D2D03"/>
    <w:rsid w:val="00610292"/>
    <w:rsid w:val="00614B1D"/>
    <w:rsid w:val="006943C9"/>
    <w:rsid w:val="007D4387"/>
    <w:rsid w:val="008259DF"/>
    <w:rsid w:val="00867954"/>
    <w:rsid w:val="008C6063"/>
    <w:rsid w:val="0093208E"/>
    <w:rsid w:val="0093601F"/>
    <w:rsid w:val="009A2901"/>
    <w:rsid w:val="009E26DC"/>
    <w:rsid w:val="00A7304B"/>
    <w:rsid w:val="00BA374F"/>
    <w:rsid w:val="00BB6E14"/>
    <w:rsid w:val="00C850E8"/>
    <w:rsid w:val="00CE37F6"/>
    <w:rsid w:val="00DD3B17"/>
    <w:rsid w:val="00ED5E62"/>
    <w:rsid w:val="00FE46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D2FCA"/>
  <w15:chartTrackingRefBased/>
  <w15:docId w15:val="{A24B949F-02D2-44FC-9CBA-04C9B7663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20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208E"/>
  </w:style>
  <w:style w:type="paragraph" w:styleId="Footer">
    <w:name w:val="footer"/>
    <w:basedOn w:val="Normal"/>
    <w:link w:val="FooterChar"/>
    <w:uiPriority w:val="99"/>
    <w:unhideWhenUsed/>
    <w:rsid w:val="009320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208E"/>
  </w:style>
  <w:style w:type="paragraph" w:styleId="NormalWeb">
    <w:name w:val="Normal (Web)"/>
    <w:basedOn w:val="Normal"/>
    <w:uiPriority w:val="99"/>
    <w:semiHidden/>
    <w:unhideWhenUsed/>
    <w:rsid w:val="00867954"/>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8C6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1749A"/>
    <w:rPr>
      <w:color w:val="0563C1" w:themeColor="hyperlink"/>
      <w:u w:val="single"/>
    </w:rPr>
  </w:style>
  <w:style w:type="character" w:customStyle="1" w:styleId="UnresolvedMention">
    <w:name w:val="Unresolved Mention"/>
    <w:basedOn w:val="DefaultParagraphFont"/>
    <w:uiPriority w:val="99"/>
    <w:semiHidden/>
    <w:unhideWhenUsed/>
    <w:rsid w:val="0011749A"/>
    <w:rPr>
      <w:color w:val="605E5C"/>
      <w:shd w:val="clear" w:color="auto" w:fill="E1DFDD"/>
    </w:rPr>
  </w:style>
  <w:style w:type="paragraph" w:styleId="BalloonText">
    <w:name w:val="Balloon Text"/>
    <w:basedOn w:val="Normal"/>
    <w:link w:val="BalloonTextChar"/>
    <w:uiPriority w:val="99"/>
    <w:semiHidden/>
    <w:unhideWhenUsed/>
    <w:rsid w:val="005764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447"/>
    <w:rPr>
      <w:rFonts w:ascii="Segoe UI" w:hAnsi="Segoe UI" w:cs="Segoe UI"/>
      <w:sz w:val="18"/>
      <w:szCs w:val="18"/>
    </w:rPr>
  </w:style>
  <w:style w:type="paragraph" w:styleId="ListParagraph">
    <w:name w:val="List Paragraph"/>
    <w:basedOn w:val="Normal"/>
    <w:uiPriority w:val="34"/>
    <w:qFormat/>
    <w:rsid w:val="005D2D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80026">
      <w:bodyDiv w:val="1"/>
      <w:marLeft w:val="0"/>
      <w:marRight w:val="0"/>
      <w:marTop w:val="0"/>
      <w:marBottom w:val="0"/>
      <w:divBdr>
        <w:top w:val="none" w:sz="0" w:space="0" w:color="auto"/>
        <w:left w:val="none" w:sz="0" w:space="0" w:color="auto"/>
        <w:bottom w:val="none" w:sz="0" w:space="0" w:color="auto"/>
        <w:right w:val="none" w:sz="0" w:space="0" w:color="auto"/>
      </w:divBdr>
      <w:divsChild>
        <w:div w:id="1621495224">
          <w:marLeft w:val="547"/>
          <w:marRight w:val="0"/>
          <w:marTop w:val="0"/>
          <w:marBottom w:val="0"/>
          <w:divBdr>
            <w:top w:val="none" w:sz="0" w:space="0" w:color="auto"/>
            <w:left w:val="none" w:sz="0" w:space="0" w:color="auto"/>
            <w:bottom w:val="none" w:sz="0" w:space="0" w:color="auto"/>
            <w:right w:val="none" w:sz="0" w:space="0" w:color="auto"/>
          </w:divBdr>
        </w:div>
        <w:div w:id="1101611273">
          <w:marLeft w:val="547"/>
          <w:marRight w:val="0"/>
          <w:marTop w:val="0"/>
          <w:marBottom w:val="0"/>
          <w:divBdr>
            <w:top w:val="none" w:sz="0" w:space="0" w:color="auto"/>
            <w:left w:val="none" w:sz="0" w:space="0" w:color="auto"/>
            <w:bottom w:val="none" w:sz="0" w:space="0" w:color="auto"/>
            <w:right w:val="none" w:sz="0" w:space="0" w:color="auto"/>
          </w:divBdr>
        </w:div>
      </w:divsChild>
    </w:div>
    <w:div w:id="447696825">
      <w:bodyDiv w:val="1"/>
      <w:marLeft w:val="0"/>
      <w:marRight w:val="0"/>
      <w:marTop w:val="0"/>
      <w:marBottom w:val="0"/>
      <w:divBdr>
        <w:top w:val="none" w:sz="0" w:space="0" w:color="auto"/>
        <w:left w:val="none" w:sz="0" w:space="0" w:color="auto"/>
        <w:bottom w:val="none" w:sz="0" w:space="0" w:color="auto"/>
        <w:right w:val="none" w:sz="0" w:space="0" w:color="auto"/>
      </w:divBdr>
    </w:div>
    <w:div w:id="511142797">
      <w:bodyDiv w:val="1"/>
      <w:marLeft w:val="0"/>
      <w:marRight w:val="0"/>
      <w:marTop w:val="0"/>
      <w:marBottom w:val="0"/>
      <w:divBdr>
        <w:top w:val="none" w:sz="0" w:space="0" w:color="auto"/>
        <w:left w:val="none" w:sz="0" w:space="0" w:color="auto"/>
        <w:bottom w:val="none" w:sz="0" w:space="0" w:color="auto"/>
        <w:right w:val="none" w:sz="0" w:space="0" w:color="auto"/>
      </w:divBdr>
    </w:div>
    <w:div w:id="580598503">
      <w:bodyDiv w:val="1"/>
      <w:marLeft w:val="0"/>
      <w:marRight w:val="0"/>
      <w:marTop w:val="0"/>
      <w:marBottom w:val="0"/>
      <w:divBdr>
        <w:top w:val="none" w:sz="0" w:space="0" w:color="auto"/>
        <w:left w:val="none" w:sz="0" w:space="0" w:color="auto"/>
        <w:bottom w:val="none" w:sz="0" w:space="0" w:color="auto"/>
        <w:right w:val="none" w:sz="0" w:space="0" w:color="auto"/>
      </w:divBdr>
      <w:divsChild>
        <w:div w:id="1051078778">
          <w:marLeft w:val="547"/>
          <w:marRight w:val="0"/>
          <w:marTop w:val="125"/>
          <w:marBottom w:val="0"/>
          <w:divBdr>
            <w:top w:val="none" w:sz="0" w:space="0" w:color="auto"/>
            <w:left w:val="none" w:sz="0" w:space="0" w:color="auto"/>
            <w:bottom w:val="none" w:sz="0" w:space="0" w:color="auto"/>
            <w:right w:val="none" w:sz="0" w:space="0" w:color="auto"/>
          </w:divBdr>
        </w:div>
        <w:div w:id="2016884275">
          <w:marLeft w:val="547"/>
          <w:marRight w:val="0"/>
          <w:marTop w:val="125"/>
          <w:marBottom w:val="0"/>
          <w:divBdr>
            <w:top w:val="none" w:sz="0" w:space="0" w:color="auto"/>
            <w:left w:val="none" w:sz="0" w:space="0" w:color="auto"/>
            <w:bottom w:val="none" w:sz="0" w:space="0" w:color="auto"/>
            <w:right w:val="none" w:sz="0" w:space="0" w:color="auto"/>
          </w:divBdr>
        </w:div>
        <w:div w:id="997029867">
          <w:marLeft w:val="547"/>
          <w:marRight w:val="0"/>
          <w:marTop w:val="125"/>
          <w:marBottom w:val="0"/>
          <w:divBdr>
            <w:top w:val="none" w:sz="0" w:space="0" w:color="auto"/>
            <w:left w:val="none" w:sz="0" w:space="0" w:color="auto"/>
            <w:bottom w:val="none" w:sz="0" w:space="0" w:color="auto"/>
            <w:right w:val="none" w:sz="0" w:space="0" w:color="auto"/>
          </w:divBdr>
        </w:div>
      </w:divsChild>
    </w:div>
    <w:div w:id="592668016">
      <w:bodyDiv w:val="1"/>
      <w:marLeft w:val="0"/>
      <w:marRight w:val="0"/>
      <w:marTop w:val="0"/>
      <w:marBottom w:val="0"/>
      <w:divBdr>
        <w:top w:val="none" w:sz="0" w:space="0" w:color="auto"/>
        <w:left w:val="none" w:sz="0" w:space="0" w:color="auto"/>
        <w:bottom w:val="none" w:sz="0" w:space="0" w:color="auto"/>
        <w:right w:val="none" w:sz="0" w:space="0" w:color="auto"/>
      </w:divBdr>
    </w:div>
    <w:div w:id="705983303">
      <w:bodyDiv w:val="1"/>
      <w:marLeft w:val="0"/>
      <w:marRight w:val="0"/>
      <w:marTop w:val="0"/>
      <w:marBottom w:val="0"/>
      <w:divBdr>
        <w:top w:val="none" w:sz="0" w:space="0" w:color="auto"/>
        <w:left w:val="none" w:sz="0" w:space="0" w:color="auto"/>
        <w:bottom w:val="none" w:sz="0" w:space="0" w:color="auto"/>
        <w:right w:val="none" w:sz="0" w:space="0" w:color="auto"/>
      </w:divBdr>
    </w:div>
    <w:div w:id="815298641">
      <w:bodyDiv w:val="1"/>
      <w:marLeft w:val="0"/>
      <w:marRight w:val="0"/>
      <w:marTop w:val="0"/>
      <w:marBottom w:val="0"/>
      <w:divBdr>
        <w:top w:val="none" w:sz="0" w:space="0" w:color="auto"/>
        <w:left w:val="none" w:sz="0" w:space="0" w:color="auto"/>
        <w:bottom w:val="none" w:sz="0" w:space="0" w:color="auto"/>
        <w:right w:val="none" w:sz="0" w:space="0" w:color="auto"/>
      </w:divBdr>
    </w:div>
    <w:div w:id="959845579">
      <w:bodyDiv w:val="1"/>
      <w:marLeft w:val="0"/>
      <w:marRight w:val="0"/>
      <w:marTop w:val="0"/>
      <w:marBottom w:val="0"/>
      <w:divBdr>
        <w:top w:val="none" w:sz="0" w:space="0" w:color="auto"/>
        <w:left w:val="none" w:sz="0" w:space="0" w:color="auto"/>
        <w:bottom w:val="none" w:sz="0" w:space="0" w:color="auto"/>
        <w:right w:val="none" w:sz="0" w:space="0" w:color="auto"/>
      </w:divBdr>
      <w:divsChild>
        <w:div w:id="420101691">
          <w:marLeft w:val="547"/>
          <w:marRight w:val="0"/>
          <w:marTop w:val="96"/>
          <w:marBottom w:val="0"/>
          <w:divBdr>
            <w:top w:val="none" w:sz="0" w:space="0" w:color="auto"/>
            <w:left w:val="none" w:sz="0" w:space="0" w:color="auto"/>
            <w:bottom w:val="none" w:sz="0" w:space="0" w:color="auto"/>
            <w:right w:val="none" w:sz="0" w:space="0" w:color="auto"/>
          </w:divBdr>
        </w:div>
        <w:div w:id="686177833">
          <w:marLeft w:val="547"/>
          <w:marRight w:val="0"/>
          <w:marTop w:val="96"/>
          <w:marBottom w:val="0"/>
          <w:divBdr>
            <w:top w:val="none" w:sz="0" w:space="0" w:color="auto"/>
            <w:left w:val="none" w:sz="0" w:space="0" w:color="auto"/>
            <w:bottom w:val="none" w:sz="0" w:space="0" w:color="auto"/>
            <w:right w:val="none" w:sz="0" w:space="0" w:color="auto"/>
          </w:divBdr>
        </w:div>
      </w:divsChild>
    </w:div>
    <w:div w:id="1399547387">
      <w:bodyDiv w:val="1"/>
      <w:marLeft w:val="0"/>
      <w:marRight w:val="0"/>
      <w:marTop w:val="0"/>
      <w:marBottom w:val="0"/>
      <w:divBdr>
        <w:top w:val="none" w:sz="0" w:space="0" w:color="auto"/>
        <w:left w:val="none" w:sz="0" w:space="0" w:color="auto"/>
        <w:bottom w:val="none" w:sz="0" w:space="0" w:color="auto"/>
        <w:right w:val="none" w:sz="0" w:space="0" w:color="auto"/>
      </w:divBdr>
    </w:div>
    <w:div w:id="1627663873">
      <w:bodyDiv w:val="1"/>
      <w:marLeft w:val="0"/>
      <w:marRight w:val="0"/>
      <w:marTop w:val="0"/>
      <w:marBottom w:val="0"/>
      <w:divBdr>
        <w:top w:val="none" w:sz="0" w:space="0" w:color="auto"/>
        <w:left w:val="none" w:sz="0" w:space="0" w:color="auto"/>
        <w:bottom w:val="none" w:sz="0" w:space="0" w:color="auto"/>
        <w:right w:val="none" w:sz="0" w:space="0" w:color="auto"/>
      </w:divBdr>
    </w:div>
    <w:div w:id="1647970276">
      <w:bodyDiv w:val="1"/>
      <w:marLeft w:val="0"/>
      <w:marRight w:val="0"/>
      <w:marTop w:val="0"/>
      <w:marBottom w:val="0"/>
      <w:divBdr>
        <w:top w:val="none" w:sz="0" w:space="0" w:color="auto"/>
        <w:left w:val="none" w:sz="0" w:space="0" w:color="auto"/>
        <w:bottom w:val="none" w:sz="0" w:space="0" w:color="auto"/>
        <w:right w:val="none" w:sz="0" w:space="0" w:color="auto"/>
      </w:divBdr>
    </w:div>
    <w:div w:id="201341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docs.google.com/file/d/0B3f2vAtzoOT6OFBqSTZMeUxOb1U/edit"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cs.google.com/file/d/0B3f2vAtzoOT6OFBqSTZMeUxOb1U/edit" TargetMode="External"/><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youtube.com/watch?v=x7jemyJujg8"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9CA77061</Template>
  <TotalTime>1</TotalTime>
  <Pages>10</Pages>
  <Words>548</Words>
  <Characters>3126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Horsham Study Centre</dc:creator>
  <cp:keywords/>
  <dc:description/>
  <cp:lastModifiedBy>Alison Martin</cp:lastModifiedBy>
  <cp:revision>3</cp:revision>
  <cp:lastPrinted>2020-01-24T16:42:00Z</cp:lastPrinted>
  <dcterms:created xsi:type="dcterms:W3CDTF">2020-01-24T16:43:00Z</dcterms:created>
  <dcterms:modified xsi:type="dcterms:W3CDTF">2020-02-04T09:57:00Z</dcterms:modified>
</cp:coreProperties>
</file>