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6EB" w:rsidRPr="008426EB" w:rsidRDefault="008426EB">
      <w:pPr>
        <w:rPr>
          <w:rStyle w:val="question"/>
          <w:color w:val="454545"/>
          <w:sz w:val="24"/>
          <w:szCs w:val="24"/>
        </w:rPr>
      </w:pPr>
      <w:bookmarkStart w:id="0" w:name="_GoBack"/>
      <w:bookmarkEnd w:id="0"/>
      <w:r w:rsidRPr="008426EB">
        <w:rPr>
          <w:rStyle w:val="question"/>
          <w:color w:val="454545"/>
          <w:sz w:val="24"/>
          <w:szCs w:val="24"/>
        </w:rPr>
        <w:t>DL Unit 2 Translations</w:t>
      </w:r>
    </w:p>
    <w:p w:rsidR="008426EB" w:rsidRPr="008426EB" w:rsidRDefault="008426EB">
      <w:pPr>
        <w:rPr>
          <w:rStyle w:val="question"/>
          <w:color w:val="454545"/>
          <w:sz w:val="24"/>
          <w:szCs w:val="24"/>
        </w:rPr>
      </w:pPr>
      <w:r w:rsidRPr="008426EB">
        <w:rPr>
          <w:rStyle w:val="question"/>
          <w:color w:val="454545"/>
          <w:sz w:val="24"/>
          <w:szCs w:val="24"/>
        </w:rPr>
        <w:t>Easy</w:t>
      </w:r>
    </w:p>
    <w:p w:rsidR="004830D7" w:rsidRPr="008426EB" w:rsidRDefault="008426EB">
      <w:pPr>
        <w:rPr>
          <w:rStyle w:val="question"/>
          <w:color w:val="454545"/>
          <w:sz w:val="24"/>
          <w:szCs w:val="24"/>
        </w:rPr>
      </w:pPr>
      <w:r w:rsidRPr="008426EB">
        <w:rPr>
          <w:rStyle w:val="question"/>
          <w:color w:val="454545"/>
          <w:sz w:val="24"/>
          <w:szCs w:val="24"/>
        </w:rPr>
        <w:t>The development of computers, and particularly the internet, has had a profound effect on every aspect of our society in the last couple of decades. The possibilities are endless – from downloading music directly onto the mobile phone in your pocket in a few seconds, to following the directions of your satnav. The speed of broadband today is a very useful tool, enabling you to watch the best shows on television when it is convenient, and not only when they are on.</w:t>
      </w:r>
    </w:p>
    <w:p w:rsidR="008426EB" w:rsidRPr="008426EB" w:rsidRDefault="008426EB">
      <w:pPr>
        <w:rPr>
          <w:rStyle w:val="question"/>
          <w:color w:val="454545"/>
          <w:sz w:val="24"/>
          <w:szCs w:val="24"/>
        </w:rPr>
      </w:pPr>
      <w:r w:rsidRPr="008426EB">
        <w:rPr>
          <w:rStyle w:val="question"/>
          <w:color w:val="454545"/>
          <w:sz w:val="24"/>
          <w:szCs w:val="24"/>
        </w:rPr>
        <w:t>Medium</w:t>
      </w:r>
    </w:p>
    <w:p w:rsidR="008426EB" w:rsidRPr="008426EB" w:rsidRDefault="008426EB">
      <w:pPr>
        <w:rPr>
          <w:rStyle w:val="question"/>
          <w:color w:val="454545"/>
          <w:sz w:val="24"/>
          <w:szCs w:val="24"/>
        </w:rPr>
      </w:pPr>
      <w:r w:rsidRPr="008426EB">
        <w:rPr>
          <w:rStyle w:val="question"/>
          <w:color w:val="454545"/>
          <w:sz w:val="24"/>
          <w:szCs w:val="24"/>
        </w:rPr>
        <w:t>Many say that the development of the internet has changed our lives for the better. We cannot help but wonder what our life would be like without instant access to all the information you can imagine. However, it is undeniable that some negative consequences have also appeared. Many teenagers fall victim to cyber-bullying, and it has never been as easy as it is now to steal your personal data or even your whole identity. We like the benefits but we must think of the dangers also.</w:t>
      </w:r>
    </w:p>
    <w:p w:rsidR="008426EB" w:rsidRPr="008426EB" w:rsidRDefault="008426EB">
      <w:pPr>
        <w:rPr>
          <w:rStyle w:val="question"/>
          <w:color w:val="454545"/>
          <w:sz w:val="24"/>
          <w:szCs w:val="24"/>
        </w:rPr>
      </w:pPr>
      <w:r w:rsidRPr="008426EB">
        <w:rPr>
          <w:rStyle w:val="question"/>
          <w:color w:val="454545"/>
          <w:sz w:val="24"/>
          <w:szCs w:val="24"/>
        </w:rPr>
        <w:t>Hard</w:t>
      </w:r>
    </w:p>
    <w:p w:rsidR="008426EB" w:rsidRPr="008426EB" w:rsidRDefault="008426EB">
      <w:pPr>
        <w:rPr>
          <w:sz w:val="24"/>
          <w:szCs w:val="24"/>
        </w:rPr>
      </w:pPr>
      <w:r w:rsidRPr="008426EB">
        <w:rPr>
          <w:rStyle w:val="question"/>
          <w:color w:val="454545"/>
          <w:sz w:val="24"/>
          <w:szCs w:val="24"/>
        </w:rPr>
        <w:t>It may seem to us that being able to turn on our computer and access the Net for all our needs is something that everyone can do. However, this is not necessarily the case in developing countries, where access to the internet can be beyond normal people’s economic means. Technology these days plays an important role in the economic development of poor countries, and if they can’t have as much access as the rest of us, they will always be worse off than us. The internet could open the doors to the rest of the world for small, isolated communities in all of Latin America. The ability to communicate globally will empower them to grow faster and maybe change their future forever.</w:t>
      </w:r>
    </w:p>
    <w:sectPr w:rsidR="008426EB" w:rsidRPr="00842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EB"/>
    <w:rsid w:val="004830D7"/>
    <w:rsid w:val="008426EB"/>
    <w:rsid w:val="00AE1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32B2A-993A-48E0-9B1A-3C422D8E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
    <w:name w:val="question"/>
    <w:basedOn w:val="DefaultParagraphFont"/>
    <w:rsid w:val="00842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Yenny Wakeham</cp:lastModifiedBy>
  <cp:revision>2</cp:revision>
  <dcterms:created xsi:type="dcterms:W3CDTF">2020-09-30T11:41:00Z</dcterms:created>
  <dcterms:modified xsi:type="dcterms:W3CDTF">2020-09-30T11:41:00Z</dcterms:modified>
</cp:coreProperties>
</file>