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8D97" w14:textId="77777777" w:rsidR="00637288" w:rsidRPr="00637288" w:rsidRDefault="00637288" w:rsidP="00637288">
      <w:pPr>
        <w:pStyle w:val="Title"/>
        <w:rPr>
          <w:u w:val="single"/>
        </w:rPr>
      </w:pPr>
      <w:r w:rsidRPr="00637288">
        <w:rPr>
          <w:u w:val="single"/>
        </w:rPr>
        <w:t>Course information for UCAS applicants</w:t>
      </w:r>
    </w:p>
    <w:p w14:paraId="747494F9" w14:textId="77777777" w:rsidR="00637288" w:rsidRDefault="00637288" w:rsidP="00637288">
      <w:pPr>
        <w:pStyle w:val="Title"/>
      </w:pPr>
    </w:p>
    <w:p w14:paraId="77EE8B39" w14:textId="27E07B4C" w:rsidR="00DB6DB4" w:rsidRDefault="00637288" w:rsidP="00DB6DB4">
      <w:pPr>
        <w:pStyle w:val="Title"/>
      </w:pPr>
      <w:r w:rsidRPr="00637288">
        <w:rPr>
          <w:sz w:val="44"/>
          <w:u w:val="single"/>
        </w:rPr>
        <w:t>Course Title</w:t>
      </w:r>
      <w:r w:rsidRPr="00637288">
        <w:rPr>
          <w:sz w:val="44"/>
        </w:rPr>
        <w:t>: BTEC Level 3 National Certificate in Business</w:t>
      </w:r>
      <w:r w:rsidR="00DB6DB4">
        <w:rPr>
          <w:sz w:val="44"/>
        </w:rPr>
        <w:t xml:space="preserve"> </w:t>
      </w:r>
    </w:p>
    <w:p w14:paraId="1EF35235" w14:textId="4D42BDE3" w:rsidR="00DB6DB4" w:rsidRPr="00DB6DB4" w:rsidRDefault="00DB6DB4" w:rsidP="00DB6DB4">
      <w:pPr>
        <w:jc w:val="center"/>
        <w:rPr>
          <w:b/>
          <w:sz w:val="36"/>
        </w:rPr>
      </w:pPr>
      <w:r w:rsidRPr="00DB6DB4">
        <w:rPr>
          <w:b/>
          <w:sz w:val="36"/>
        </w:rPr>
        <w:t>Note: This is a 1 year only course</w:t>
      </w:r>
    </w:p>
    <w:p w14:paraId="5D287675" w14:textId="77777777" w:rsidR="00637288" w:rsidRDefault="00637288" w:rsidP="00637288"/>
    <w:p w14:paraId="74555AF1" w14:textId="77777777" w:rsidR="00637288" w:rsidRPr="00637288" w:rsidRDefault="00637288" w:rsidP="00637288">
      <w:pPr>
        <w:pStyle w:val="Title"/>
        <w:rPr>
          <w:sz w:val="44"/>
        </w:rPr>
      </w:pPr>
      <w:r w:rsidRPr="00637288">
        <w:rPr>
          <w:sz w:val="44"/>
          <w:u w:val="single"/>
        </w:rPr>
        <w:t>Exam Board</w:t>
      </w:r>
      <w:r w:rsidRPr="00637288">
        <w:rPr>
          <w:sz w:val="44"/>
        </w:rPr>
        <w:t>: Pearson</w:t>
      </w:r>
    </w:p>
    <w:p w14:paraId="098EB3BC" w14:textId="77777777" w:rsidR="00637288" w:rsidRDefault="00637288" w:rsidP="00637288">
      <w:pPr>
        <w:pStyle w:val="Title"/>
      </w:pPr>
    </w:p>
    <w:p w14:paraId="4291E13A" w14:textId="036291BC" w:rsidR="00581D15" w:rsidRPr="002F5CC9" w:rsidRDefault="00AF1128" w:rsidP="00637288">
      <w:pPr>
        <w:pStyle w:val="Title"/>
        <w:rPr>
          <w:sz w:val="36"/>
        </w:rPr>
      </w:pPr>
      <w:r w:rsidRPr="002F5CC9">
        <w:rPr>
          <w:sz w:val="36"/>
          <w:u w:val="single"/>
        </w:rPr>
        <w:t xml:space="preserve">Year 1 </w:t>
      </w:r>
      <w:r w:rsidR="00637288" w:rsidRPr="002F5CC9">
        <w:rPr>
          <w:sz w:val="36"/>
          <w:u w:val="single"/>
        </w:rPr>
        <w:t>Units</w:t>
      </w:r>
      <w:r w:rsidR="00637288" w:rsidRPr="002F5CC9">
        <w:rPr>
          <w:sz w:val="36"/>
        </w:rPr>
        <w:t xml:space="preserve">: </w:t>
      </w:r>
    </w:p>
    <w:p w14:paraId="717A552B" w14:textId="21865B33" w:rsidR="00637288" w:rsidRPr="002F5CC9" w:rsidRDefault="002F5CC9" w:rsidP="00637288">
      <w:pPr>
        <w:pStyle w:val="Title"/>
        <w:rPr>
          <w:sz w:val="36"/>
        </w:rPr>
      </w:pPr>
      <w:r>
        <w:rPr>
          <w:sz w:val="36"/>
        </w:rPr>
        <w:t>Unit 1: Exploring Business (90 credits)</w:t>
      </w:r>
    </w:p>
    <w:p w14:paraId="7D22506C" w14:textId="602E740C" w:rsidR="00637288" w:rsidRPr="002F5CC9" w:rsidRDefault="00637288" w:rsidP="00637288">
      <w:pPr>
        <w:pStyle w:val="Title"/>
        <w:rPr>
          <w:sz w:val="36"/>
        </w:rPr>
      </w:pPr>
      <w:r w:rsidRPr="002F5CC9">
        <w:rPr>
          <w:sz w:val="36"/>
        </w:rPr>
        <w:t>Unit 2: Developing a Marketing Campaign</w:t>
      </w:r>
      <w:r w:rsidR="002F5CC9">
        <w:rPr>
          <w:sz w:val="36"/>
        </w:rPr>
        <w:t xml:space="preserve"> (90 credits)</w:t>
      </w:r>
    </w:p>
    <w:p w14:paraId="260A1F8D" w14:textId="0C513387" w:rsidR="00AF1128" w:rsidRPr="002F5CC9" w:rsidRDefault="00AF1128" w:rsidP="00AF1128">
      <w:pPr>
        <w:rPr>
          <w:sz w:val="18"/>
        </w:rPr>
      </w:pPr>
    </w:p>
    <w:p w14:paraId="4535F4FE" w14:textId="77777777" w:rsidR="00637288" w:rsidRDefault="00637288" w:rsidP="00637288">
      <w:bookmarkStart w:id="0" w:name="_GoBack"/>
      <w:bookmarkEnd w:id="0"/>
    </w:p>
    <w:p w14:paraId="4204A03F" w14:textId="77777777" w:rsidR="00637288" w:rsidRPr="00637288" w:rsidRDefault="00637288" w:rsidP="00637288"/>
    <w:p w14:paraId="468460E9" w14:textId="77777777" w:rsidR="00637288" w:rsidRPr="00637288" w:rsidRDefault="00637288" w:rsidP="00637288"/>
    <w:p w14:paraId="5F86A42F" w14:textId="77777777" w:rsidR="00637288" w:rsidRDefault="00637288"/>
    <w:sectPr w:rsidR="00637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88"/>
    <w:rsid w:val="00281E0C"/>
    <w:rsid w:val="002F5CC9"/>
    <w:rsid w:val="00637288"/>
    <w:rsid w:val="008E660E"/>
    <w:rsid w:val="00AF1128"/>
    <w:rsid w:val="00B16CA2"/>
    <w:rsid w:val="00D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4C34"/>
  <w15:chartTrackingRefBased/>
  <w15:docId w15:val="{340A6878-6652-4397-B438-263E646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7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7CC6CB-588F-49F8-8EE2-4F1D0E191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D0215-E1F9-465C-8071-413A8C86C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CA8EF-492B-4C8F-86BA-BE23E4882114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8144CF15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dcterms:created xsi:type="dcterms:W3CDTF">2018-11-02T14:20:00Z</dcterms:created>
  <dcterms:modified xsi:type="dcterms:W3CDTF">2018-11-02T14:20:00Z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